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08" w:rsidRDefault="00804E08" w:rsidP="00D656E1">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sectPr w:rsidR="00804E08" w:rsidSect="00804E08">
          <w:pgSz w:w="16838" w:h="11906" w:orient="landscape"/>
          <w:pgMar w:top="0" w:right="0" w:bottom="0" w:left="0" w:header="709" w:footer="709" w:gutter="0"/>
          <w:cols w:space="708"/>
          <w:docGrid w:linePitch="360"/>
        </w:sectPr>
      </w:pPr>
      <w:r>
        <w:rPr>
          <w:rFonts w:ascii="Times New Roman" w:eastAsia="Times New Roman" w:hAnsi="Times New Roman" w:cs="Times New Roman"/>
          <w:b/>
          <w:bCs/>
          <w:i/>
          <w:iCs/>
          <w:noProof/>
          <w:color w:val="000000"/>
          <w:sz w:val="28"/>
          <w:szCs w:val="28"/>
          <w:lang w:eastAsia="ru-RU"/>
        </w:rPr>
        <w:drawing>
          <wp:inline distT="0" distB="0" distL="0" distR="0">
            <wp:extent cx="10671810" cy="75603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71810" cy="7560310"/>
                    </a:xfrm>
                    <a:prstGeom prst="rect">
                      <a:avLst/>
                    </a:prstGeom>
                  </pic:spPr>
                </pic:pic>
              </a:graphicData>
            </a:graphic>
          </wp:inline>
        </w:drawing>
      </w:r>
    </w:p>
    <w:p w:rsidR="00AB0A67" w:rsidRDefault="00AB0A67" w:rsidP="0061362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D656E1" w:rsidRPr="00D656E1" w:rsidRDefault="00D656E1" w:rsidP="0061362E">
      <w:pPr>
        <w:shd w:val="clear" w:color="auto" w:fill="FFFFFF"/>
        <w:spacing w:after="0" w:line="240" w:lineRule="auto"/>
        <w:jc w:val="center"/>
        <w:rPr>
          <w:rFonts w:ascii="Arial" w:eastAsia="Times New Roman" w:hAnsi="Arial" w:cs="Arial"/>
          <w:color w:val="000000"/>
          <w:lang w:eastAsia="ru-RU"/>
        </w:rPr>
      </w:pPr>
      <w:r w:rsidRPr="00D656E1">
        <w:rPr>
          <w:rFonts w:ascii="Times New Roman" w:eastAsia="Times New Roman" w:hAnsi="Times New Roman" w:cs="Times New Roman"/>
          <w:b/>
          <w:bCs/>
          <w:color w:val="000000"/>
          <w:sz w:val="28"/>
          <w:szCs w:val="28"/>
          <w:lang w:eastAsia="ru-RU"/>
        </w:rPr>
        <w:t>1.Пояснительная записка</w:t>
      </w:r>
    </w:p>
    <w:p w:rsidR="00403EA1" w:rsidRPr="00403EA1" w:rsidRDefault="00403EA1" w:rsidP="00403EA1">
      <w:pPr>
        <w:tabs>
          <w:tab w:val="left" w:pos="195"/>
          <w:tab w:val="center" w:pos="5233"/>
        </w:tabs>
        <w:jc w:val="center"/>
        <w:rPr>
          <w:rFonts w:ascii="Times New Roman" w:eastAsia="Calibri" w:hAnsi="Times New Roman" w:cs="Times New Roman"/>
          <w:sz w:val="28"/>
          <w:szCs w:val="28"/>
        </w:rPr>
      </w:pPr>
    </w:p>
    <w:p w:rsidR="00403EA1"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
          <w:bCs/>
          <w:sz w:val="28"/>
          <w:szCs w:val="28"/>
        </w:rPr>
        <w:tab/>
      </w:r>
      <w:r w:rsidRPr="00403EA1">
        <w:rPr>
          <w:rFonts w:ascii="Times New Roman" w:eastAsia="Calibri" w:hAnsi="Times New Roman" w:cs="Times New Roman"/>
          <w:bCs/>
          <w:sz w:val="28"/>
          <w:szCs w:val="28"/>
        </w:rPr>
        <w:t>Рабочая программа по математике для 7 класса составлена в соответствии с правовыми и нормативными документами:</w:t>
      </w:r>
    </w:p>
    <w:p w:rsidR="00403EA1"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Cs/>
          <w:sz w:val="28"/>
          <w:szCs w:val="28"/>
        </w:rPr>
        <w:t>-</w:t>
      </w:r>
      <w:r w:rsidRPr="00403EA1">
        <w:rPr>
          <w:rFonts w:ascii="Times New Roman" w:eastAsia="Calibri" w:hAnsi="Times New Roman" w:cs="Times New Roman"/>
          <w:bCs/>
          <w:sz w:val="28"/>
          <w:szCs w:val="28"/>
        </w:rPr>
        <w:tab/>
        <w:t>Федеральный Закон «Об образовании в Российской Федерации» (от 29.12.2012 г. №273-ФЗ);</w:t>
      </w:r>
    </w:p>
    <w:p w:rsidR="00403EA1"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Cs/>
          <w:sz w:val="28"/>
          <w:szCs w:val="28"/>
        </w:rPr>
        <w:t>-</w:t>
      </w:r>
      <w:r w:rsidRPr="00403EA1">
        <w:rPr>
          <w:rFonts w:ascii="Times New Roman" w:eastAsia="Calibri" w:hAnsi="Times New Roman" w:cs="Times New Roman"/>
          <w:bCs/>
          <w:sz w:val="28"/>
          <w:szCs w:val="28"/>
        </w:rPr>
        <w:tab/>
        <w:t>Федеральный Закон от 01.12.2007 г. №309 (ред. от 23.07.2013 г.)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403EA1"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Cs/>
          <w:sz w:val="28"/>
          <w:szCs w:val="28"/>
        </w:rPr>
        <w:t>-</w:t>
      </w:r>
      <w:r w:rsidRPr="00403EA1">
        <w:rPr>
          <w:rFonts w:ascii="Times New Roman" w:eastAsia="Calibri" w:hAnsi="Times New Roman" w:cs="Times New Roman"/>
          <w:bCs/>
          <w:sz w:val="28"/>
          <w:szCs w:val="28"/>
        </w:rPr>
        <w:tab/>
        <w:t>Областной закон от 14.11.2013 г. №26-3С «Об образовании в Ростовской области»;</w:t>
      </w:r>
    </w:p>
    <w:p w:rsidR="00403EA1"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Cs/>
          <w:sz w:val="28"/>
          <w:szCs w:val="28"/>
        </w:rPr>
        <w:t>-</w:t>
      </w:r>
      <w:r w:rsidRPr="00403EA1">
        <w:rPr>
          <w:rFonts w:ascii="Times New Roman" w:eastAsia="Calibri" w:hAnsi="Times New Roman" w:cs="Times New Roman"/>
          <w:bCs/>
          <w:sz w:val="28"/>
          <w:szCs w:val="28"/>
        </w:rPr>
        <w:tab/>
        <w:t>Приказ Минобразования России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03EA1"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Cs/>
          <w:sz w:val="28"/>
          <w:szCs w:val="28"/>
        </w:rPr>
        <w:t>-</w:t>
      </w:r>
      <w:r w:rsidRPr="00403EA1">
        <w:rPr>
          <w:rFonts w:ascii="Times New Roman" w:eastAsia="Calibri" w:hAnsi="Times New Roman" w:cs="Times New Roman"/>
          <w:bCs/>
          <w:sz w:val="28"/>
          <w:szCs w:val="28"/>
        </w:rPr>
        <w:tab/>
        <w:t xml:space="preserve">Приказ </w:t>
      </w:r>
      <w:proofErr w:type="spellStart"/>
      <w:r w:rsidRPr="00403EA1">
        <w:rPr>
          <w:rFonts w:ascii="Times New Roman" w:eastAsia="Calibri" w:hAnsi="Times New Roman" w:cs="Times New Roman"/>
          <w:bCs/>
          <w:sz w:val="28"/>
          <w:szCs w:val="28"/>
        </w:rPr>
        <w:t>Минобрнауки</w:t>
      </w:r>
      <w:proofErr w:type="spellEnd"/>
      <w:r w:rsidRPr="00403EA1">
        <w:rPr>
          <w:rFonts w:ascii="Times New Roman" w:eastAsia="Calibri" w:hAnsi="Times New Roman" w:cs="Times New Roman"/>
          <w:bCs/>
          <w:sz w:val="28"/>
          <w:szCs w:val="28"/>
        </w:rPr>
        <w:t xml:space="preserve"> России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w:t>
      </w:r>
    </w:p>
    <w:p w:rsidR="00403EA1"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Cs/>
          <w:sz w:val="28"/>
          <w:szCs w:val="28"/>
        </w:rPr>
        <w:t>-</w:t>
      </w:r>
      <w:r w:rsidRPr="00403EA1">
        <w:rPr>
          <w:rFonts w:ascii="Times New Roman" w:eastAsia="Calibri" w:hAnsi="Times New Roman" w:cs="Times New Roman"/>
          <w:bCs/>
          <w:sz w:val="28"/>
          <w:szCs w:val="28"/>
        </w:rPr>
        <w:tab/>
        <w:t>Приказ Минобразования России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403EA1"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Cs/>
          <w:sz w:val="28"/>
          <w:szCs w:val="28"/>
        </w:rPr>
        <w:t>-</w:t>
      </w:r>
      <w:r w:rsidRPr="00403EA1">
        <w:rPr>
          <w:rFonts w:ascii="Times New Roman" w:eastAsia="Calibri" w:hAnsi="Times New Roman" w:cs="Times New Roman"/>
          <w:bCs/>
          <w:sz w:val="28"/>
          <w:szCs w:val="28"/>
        </w:rPr>
        <w:tab/>
        <w:t>Приказ Министерства образования и науки РФ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№1897»;</w:t>
      </w:r>
    </w:p>
    <w:p w:rsidR="00403EA1"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Cs/>
          <w:sz w:val="28"/>
          <w:szCs w:val="28"/>
        </w:rPr>
        <w:lastRenderedPageBreak/>
        <w:t>-</w:t>
      </w:r>
      <w:r w:rsidRPr="00403EA1">
        <w:rPr>
          <w:rFonts w:ascii="Times New Roman" w:eastAsia="Calibri" w:hAnsi="Times New Roman" w:cs="Times New Roman"/>
          <w:bCs/>
          <w:sz w:val="28"/>
          <w:szCs w:val="28"/>
        </w:rPr>
        <w:tab/>
        <w:t>Приказ Министерства образования и науки РФ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№413»;</w:t>
      </w:r>
    </w:p>
    <w:p w:rsidR="005D4F3C" w:rsidRPr="00403EA1" w:rsidRDefault="00403EA1" w:rsidP="00403EA1">
      <w:pPr>
        <w:jc w:val="both"/>
        <w:rPr>
          <w:rFonts w:ascii="Times New Roman" w:eastAsia="Calibri" w:hAnsi="Times New Roman" w:cs="Times New Roman"/>
          <w:bCs/>
          <w:sz w:val="28"/>
          <w:szCs w:val="28"/>
        </w:rPr>
      </w:pPr>
      <w:r w:rsidRPr="00403EA1">
        <w:rPr>
          <w:rFonts w:ascii="Times New Roman" w:eastAsia="Calibri" w:hAnsi="Times New Roman" w:cs="Times New Roman"/>
          <w:bCs/>
          <w:sz w:val="28"/>
          <w:szCs w:val="28"/>
        </w:rPr>
        <w:t>-</w:t>
      </w:r>
      <w:r w:rsidRPr="00403EA1">
        <w:rPr>
          <w:rFonts w:ascii="Times New Roman" w:eastAsia="Calibri" w:hAnsi="Times New Roman" w:cs="Times New Roman"/>
          <w:bCs/>
          <w:sz w:val="28"/>
          <w:szCs w:val="28"/>
        </w:rPr>
        <w:tab/>
        <w:t>Примерная программа по предмету математика</w:t>
      </w:r>
    </w:p>
    <w:p w:rsidR="00D656E1" w:rsidRPr="00D656E1" w:rsidRDefault="005D4F3C" w:rsidP="00D656E1">
      <w:pPr>
        <w:shd w:val="clear" w:color="auto" w:fill="FFFFFF"/>
        <w:spacing w:after="0" w:line="240" w:lineRule="auto"/>
        <w:ind w:firstLine="54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D656E1" w:rsidRPr="00D656E1">
        <w:rPr>
          <w:rFonts w:ascii="Times New Roman" w:eastAsia="Times New Roman" w:hAnsi="Times New Roman" w:cs="Times New Roman"/>
          <w:color w:val="000000"/>
          <w:sz w:val="28"/>
          <w:szCs w:val="28"/>
          <w:lang w:eastAsia="ru-RU"/>
        </w:rPr>
        <w:t xml:space="preserve">Рабочая  программа составлена в соответствии с требованиями Федерального государственного образовательного стандарта основного общего образования, Примерной программы  по учебным предметам «Стандарты второго поколения. Математика 5 – 9 класс»  – М.: Просвещение,  2011 г. и «Сборник рабочих программ 5 – 6 классы», - М.: Просвещение, 2012. Составитель Т. А. </w:t>
      </w:r>
      <w:proofErr w:type="spellStart"/>
      <w:r w:rsidR="00D656E1" w:rsidRPr="00D656E1">
        <w:rPr>
          <w:rFonts w:ascii="Times New Roman" w:eastAsia="Times New Roman" w:hAnsi="Times New Roman" w:cs="Times New Roman"/>
          <w:color w:val="000000"/>
          <w:sz w:val="28"/>
          <w:szCs w:val="28"/>
          <w:lang w:eastAsia="ru-RU"/>
        </w:rPr>
        <w:t>Бурмистрова</w:t>
      </w:r>
      <w:proofErr w:type="spellEnd"/>
      <w:r w:rsidR="00D656E1" w:rsidRPr="00D656E1">
        <w:rPr>
          <w:rFonts w:ascii="Times New Roman" w:eastAsia="Times New Roman" w:hAnsi="Times New Roman" w:cs="Times New Roman"/>
          <w:color w:val="000000"/>
          <w:sz w:val="28"/>
          <w:szCs w:val="28"/>
          <w:lang w:eastAsia="ru-RU"/>
        </w:rPr>
        <w:t xml:space="preserve">. Данная рабочая программа ориентирована на учителей математики, работающих в 6 классах по УМК </w:t>
      </w:r>
      <w:proofErr w:type="spellStart"/>
      <w:r w:rsidR="00D656E1" w:rsidRPr="00D656E1">
        <w:rPr>
          <w:rFonts w:ascii="Times New Roman" w:eastAsia="Times New Roman" w:hAnsi="Times New Roman" w:cs="Times New Roman"/>
          <w:color w:val="000000"/>
          <w:sz w:val="28"/>
          <w:szCs w:val="28"/>
          <w:lang w:eastAsia="ru-RU"/>
        </w:rPr>
        <w:t>Виленкина</w:t>
      </w:r>
      <w:proofErr w:type="spellEnd"/>
      <w:r w:rsidR="00D656E1" w:rsidRPr="00D656E1">
        <w:rPr>
          <w:rFonts w:ascii="Times New Roman" w:eastAsia="Times New Roman" w:hAnsi="Times New Roman" w:cs="Times New Roman"/>
          <w:color w:val="000000"/>
          <w:sz w:val="28"/>
          <w:szCs w:val="28"/>
          <w:lang w:eastAsia="ru-RU"/>
        </w:rPr>
        <w:t xml:space="preserve"> Н.Я., </w:t>
      </w:r>
      <w:proofErr w:type="gramStart"/>
      <w:r w:rsidR="00D656E1" w:rsidRPr="00D656E1">
        <w:rPr>
          <w:rFonts w:ascii="Times New Roman" w:eastAsia="Times New Roman" w:hAnsi="Times New Roman" w:cs="Times New Roman"/>
          <w:color w:val="000000"/>
          <w:sz w:val="28"/>
          <w:szCs w:val="28"/>
          <w:lang w:eastAsia="ru-RU"/>
        </w:rPr>
        <w:t>Жохов</w:t>
      </w:r>
      <w:proofErr w:type="gramEnd"/>
      <w:r w:rsidR="00D656E1" w:rsidRPr="00D656E1">
        <w:rPr>
          <w:rFonts w:ascii="Times New Roman" w:eastAsia="Times New Roman" w:hAnsi="Times New Roman" w:cs="Times New Roman"/>
          <w:color w:val="000000"/>
          <w:sz w:val="28"/>
          <w:szCs w:val="28"/>
          <w:lang w:eastAsia="ru-RU"/>
        </w:rPr>
        <w:t xml:space="preserve"> В. И., Чесноков А. С., </w:t>
      </w:r>
      <w:proofErr w:type="spellStart"/>
      <w:r w:rsidR="00D656E1" w:rsidRPr="00D656E1">
        <w:rPr>
          <w:rFonts w:ascii="Times New Roman" w:eastAsia="Times New Roman" w:hAnsi="Times New Roman" w:cs="Times New Roman"/>
          <w:color w:val="000000"/>
          <w:sz w:val="28"/>
          <w:szCs w:val="28"/>
          <w:lang w:eastAsia="ru-RU"/>
        </w:rPr>
        <w:t>Шварцбурд</w:t>
      </w:r>
      <w:proofErr w:type="spellEnd"/>
      <w:r w:rsidR="00D656E1" w:rsidRPr="00D656E1">
        <w:rPr>
          <w:rFonts w:ascii="Times New Roman" w:eastAsia="Times New Roman" w:hAnsi="Times New Roman" w:cs="Times New Roman"/>
          <w:color w:val="000000"/>
          <w:sz w:val="28"/>
          <w:szCs w:val="28"/>
          <w:lang w:eastAsia="ru-RU"/>
        </w:rPr>
        <w:t xml:space="preserve"> С. И. Мате</w:t>
      </w:r>
      <w:r w:rsidR="00403EA1">
        <w:rPr>
          <w:rFonts w:ascii="Times New Roman" w:eastAsia="Times New Roman" w:hAnsi="Times New Roman" w:cs="Times New Roman"/>
          <w:color w:val="000000"/>
          <w:sz w:val="28"/>
          <w:szCs w:val="28"/>
          <w:lang w:eastAsia="ru-RU"/>
        </w:rPr>
        <w:t>матика 6. – М.: Мнемозина, 2013, в связи с тем, что в наличии есть только этот учебник шрифта Брайль.</w:t>
      </w:r>
    </w:p>
    <w:p w:rsidR="00D656E1" w:rsidRPr="00D656E1" w:rsidRDefault="00D656E1" w:rsidP="00D656E1">
      <w:pPr>
        <w:shd w:val="clear" w:color="auto" w:fill="FFFFFF"/>
        <w:spacing w:after="0" w:line="240" w:lineRule="auto"/>
        <w:ind w:firstLine="708"/>
        <w:jc w:val="both"/>
        <w:rPr>
          <w:rFonts w:ascii="Arial" w:eastAsia="Times New Roman" w:hAnsi="Arial" w:cs="Arial"/>
          <w:color w:val="000000"/>
          <w:lang w:eastAsia="ru-RU"/>
        </w:rPr>
      </w:pPr>
    </w:p>
    <w:p w:rsidR="00D656E1" w:rsidRPr="00D656E1" w:rsidRDefault="00D656E1" w:rsidP="00D656E1">
      <w:pPr>
        <w:shd w:val="clear" w:color="auto" w:fill="FFFFFF"/>
        <w:spacing w:after="0" w:line="240" w:lineRule="auto"/>
        <w:ind w:firstLine="708"/>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Изучение математики направлено на достижение </w:t>
      </w:r>
      <w:r w:rsidRPr="00D656E1">
        <w:rPr>
          <w:rFonts w:ascii="Times New Roman" w:eastAsia="Times New Roman" w:hAnsi="Times New Roman" w:cs="Times New Roman"/>
          <w:b/>
          <w:bCs/>
          <w:i/>
          <w:iCs/>
          <w:color w:val="000000"/>
          <w:sz w:val="28"/>
          <w:szCs w:val="28"/>
          <w:lang w:eastAsia="ru-RU"/>
        </w:rPr>
        <w:t>следующих целей:</w:t>
      </w:r>
    </w:p>
    <w:p w:rsidR="00D656E1" w:rsidRPr="00D656E1" w:rsidRDefault="00D656E1" w:rsidP="00D656E1">
      <w:pPr>
        <w:numPr>
          <w:ilvl w:val="0"/>
          <w:numId w:val="1"/>
        </w:numPr>
        <w:shd w:val="clear" w:color="auto" w:fill="FFFFFF"/>
        <w:spacing w:after="0" w:line="240" w:lineRule="auto"/>
        <w:ind w:left="758"/>
        <w:jc w:val="both"/>
        <w:rPr>
          <w:rFonts w:ascii="Arial" w:eastAsia="Times New Roman" w:hAnsi="Arial" w:cs="Arial"/>
          <w:color w:val="000000"/>
          <w:lang w:eastAsia="ru-RU"/>
        </w:rPr>
      </w:pPr>
      <w:r w:rsidRPr="00D656E1">
        <w:rPr>
          <w:rFonts w:ascii="Times New Roman" w:eastAsia="Times New Roman" w:hAnsi="Times New Roman" w:cs="Times New Roman"/>
          <w:i/>
          <w:iCs/>
          <w:color w:val="000000"/>
          <w:sz w:val="28"/>
          <w:szCs w:val="28"/>
          <w:lang w:eastAsia="ru-RU"/>
        </w:rPr>
        <w:t>В направлении личностного развития:</w:t>
      </w:r>
    </w:p>
    <w:p w:rsidR="00D656E1" w:rsidRPr="00D656E1" w:rsidRDefault="00D656E1" w:rsidP="00D656E1">
      <w:pPr>
        <w:numPr>
          <w:ilvl w:val="0"/>
          <w:numId w:val="2"/>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развитие логического и критического мышления, культуры речи, способности к умственному эксперименту;</w:t>
      </w:r>
    </w:p>
    <w:p w:rsidR="00D656E1" w:rsidRPr="00D656E1" w:rsidRDefault="00D656E1" w:rsidP="00D656E1">
      <w:pPr>
        <w:numPr>
          <w:ilvl w:val="0"/>
          <w:numId w:val="2"/>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D656E1" w:rsidRPr="00D656E1" w:rsidRDefault="00D656E1" w:rsidP="00D656E1">
      <w:pPr>
        <w:numPr>
          <w:ilvl w:val="0"/>
          <w:numId w:val="2"/>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воспитание качеств личности, обеспечивающих социальную мобильность, способность принимать самостоятельные решения;</w:t>
      </w:r>
    </w:p>
    <w:p w:rsidR="00D656E1" w:rsidRPr="00D656E1" w:rsidRDefault="00D656E1" w:rsidP="00D656E1">
      <w:pPr>
        <w:numPr>
          <w:ilvl w:val="0"/>
          <w:numId w:val="2"/>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формирование качеств мышления, необходимых для адаптации в современном интеллектуальном обществе;</w:t>
      </w:r>
    </w:p>
    <w:p w:rsidR="00D656E1" w:rsidRPr="00D656E1" w:rsidRDefault="00D656E1" w:rsidP="00D656E1">
      <w:pPr>
        <w:numPr>
          <w:ilvl w:val="0"/>
          <w:numId w:val="2"/>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развитие интереса к математическому творчеству и математических способностей.</w:t>
      </w:r>
    </w:p>
    <w:p w:rsidR="00D656E1" w:rsidRPr="00D656E1" w:rsidRDefault="00D656E1" w:rsidP="00D656E1">
      <w:pPr>
        <w:numPr>
          <w:ilvl w:val="0"/>
          <w:numId w:val="3"/>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i/>
          <w:iCs/>
          <w:color w:val="000000"/>
          <w:sz w:val="28"/>
          <w:szCs w:val="28"/>
          <w:lang w:eastAsia="ru-RU"/>
        </w:rPr>
        <w:t xml:space="preserve">В </w:t>
      </w:r>
      <w:proofErr w:type="spellStart"/>
      <w:r w:rsidRPr="00D656E1">
        <w:rPr>
          <w:rFonts w:ascii="Times New Roman" w:eastAsia="Times New Roman" w:hAnsi="Times New Roman" w:cs="Times New Roman"/>
          <w:i/>
          <w:iCs/>
          <w:color w:val="000000"/>
          <w:sz w:val="28"/>
          <w:szCs w:val="28"/>
          <w:lang w:eastAsia="ru-RU"/>
        </w:rPr>
        <w:t>метапредметном</w:t>
      </w:r>
      <w:proofErr w:type="spellEnd"/>
      <w:r w:rsidRPr="00D656E1">
        <w:rPr>
          <w:rFonts w:ascii="Times New Roman" w:eastAsia="Times New Roman" w:hAnsi="Times New Roman" w:cs="Times New Roman"/>
          <w:i/>
          <w:iCs/>
          <w:color w:val="000000"/>
          <w:sz w:val="28"/>
          <w:szCs w:val="28"/>
          <w:lang w:eastAsia="ru-RU"/>
        </w:rPr>
        <w:t xml:space="preserve"> направлении:</w:t>
      </w:r>
    </w:p>
    <w:p w:rsidR="00D656E1" w:rsidRPr="00D656E1" w:rsidRDefault="00D656E1" w:rsidP="00D656E1">
      <w:pPr>
        <w:numPr>
          <w:ilvl w:val="0"/>
          <w:numId w:val="4"/>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656E1" w:rsidRPr="00D656E1" w:rsidRDefault="00D656E1" w:rsidP="00D656E1">
      <w:pPr>
        <w:numPr>
          <w:ilvl w:val="0"/>
          <w:numId w:val="4"/>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развитие представлений о математике как о форме описания и методе познания действительности;</w:t>
      </w:r>
    </w:p>
    <w:p w:rsidR="00D656E1" w:rsidRPr="00D656E1" w:rsidRDefault="00D656E1" w:rsidP="00D656E1">
      <w:pPr>
        <w:numPr>
          <w:ilvl w:val="0"/>
          <w:numId w:val="4"/>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D656E1" w:rsidRPr="00D656E1" w:rsidRDefault="00D656E1" w:rsidP="00D656E1">
      <w:pPr>
        <w:numPr>
          <w:ilvl w:val="0"/>
          <w:numId w:val="5"/>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i/>
          <w:iCs/>
          <w:color w:val="000000"/>
          <w:sz w:val="28"/>
          <w:szCs w:val="28"/>
          <w:lang w:eastAsia="ru-RU"/>
        </w:rPr>
        <w:t>В предметном направлении:</w:t>
      </w:r>
    </w:p>
    <w:p w:rsidR="00D656E1" w:rsidRPr="00D656E1" w:rsidRDefault="00D656E1" w:rsidP="00D656E1">
      <w:pPr>
        <w:numPr>
          <w:ilvl w:val="0"/>
          <w:numId w:val="6"/>
        </w:numPr>
        <w:shd w:val="clear" w:color="auto" w:fill="FFFFFF"/>
        <w:spacing w:after="0" w:line="240" w:lineRule="auto"/>
        <w:ind w:left="0" w:firstLine="426"/>
        <w:jc w:val="both"/>
        <w:rPr>
          <w:rFonts w:ascii="Arial" w:eastAsia="Times New Roman" w:hAnsi="Arial" w:cs="Arial"/>
          <w:color w:val="000000"/>
          <w:lang w:eastAsia="ru-RU"/>
        </w:rPr>
      </w:pPr>
      <w:proofErr w:type="gramStart"/>
      <w:r w:rsidRPr="00D656E1">
        <w:rPr>
          <w:rFonts w:ascii="Times New Roman" w:eastAsia="Times New Roman" w:hAnsi="Times New Roman" w:cs="Times New Roman"/>
          <w:color w:val="000000"/>
          <w:sz w:val="28"/>
          <w:szCs w:val="28"/>
          <w:lang w:eastAsia="ru-RU"/>
        </w:rPr>
        <w:lastRenderedPageBreak/>
        <w:t>овладение математическими знаниями и умениями, необходимыми для продолжения обучения в старшей школе, изучения смежных дисциплин, применения в  повседневной жизни (систематическое развитие числа, выработка умений устно и письменно выполнять арифметические действия над обыкновенными дробями и рациональными числами, перевод практических задач на язык математики, подготовка учащихся к дальнейшему изучению курсов «Алгебра» и «Геометрия», формирование умения пользоваться алгоритмами);</w:t>
      </w:r>
      <w:proofErr w:type="gramEnd"/>
    </w:p>
    <w:p w:rsidR="00D656E1" w:rsidRPr="00403EA1" w:rsidRDefault="00D656E1" w:rsidP="00D656E1">
      <w:pPr>
        <w:numPr>
          <w:ilvl w:val="0"/>
          <w:numId w:val="6"/>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создание фундамента для математического развития, формирование механизмов мышления, характерных для математической деятельности.</w:t>
      </w:r>
    </w:p>
    <w:p w:rsidR="00403EA1" w:rsidRPr="00D656E1" w:rsidRDefault="00403EA1" w:rsidP="00403EA1">
      <w:pPr>
        <w:shd w:val="clear" w:color="auto" w:fill="FFFFFF"/>
        <w:spacing w:after="0" w:line="240" w:lineRule="auto"/>
        <w:ind w:left="426"/>
        <w:jc w:val="both"/>
        <w:rPr>
          <w:rFonts w:ascii="Arial" w:eastAsia="Times New Roman" w:hAnsi="Arial" w:cs="Arial"/>
          <w:color w:val="000000"/>
          <w:lang w:eastAsia="ru-RU"/>
        </w:rPr>
      </w:pPr>
    </w:p>
    <w:p w:rsidR="00D656E1" w:rsidRPr="00403EA1" w:rsidRDefault="00D656E1" w:rsidP="00D656E1">
      <w:pPr>
        <w:shd w:val="clear" w:color="auto" w:fill="FFFFFF"/>
        <w:spacing w:after="0" w:line="240" w:lineRule="auto"/>
        <w:ind w:firstLine="708"/>
        <w:jc w:val="both"/>
        <w:rPr>
          <w:rFonts w:ascii="Arial" w:eastAsia="Times New Roman" w:hAnsi="Arial" w:cs="Arial"/>
          <w:b/>
          <w:color w:val="000000"/>
          <w:u w:val="single"/>
          <w:lang w:eastAsia="ru-RU"/>
        </w:rPr>
      </w:pPr>
      <w:r w:rsidRPr="00403EA1">
        <w:rPr>
          <w:rFonts w:ascii="Times New Roman" w:eastAsia="Times New Roman" w:hAnsi="Times New Roman" w:cs="Times New Roman"/>
          <w:b/>
          <w:color w:val="000000"/>
          <w:sz w:val="28"/>
          <w:szCs w:val="28"/>
          <w:u w:val="single"/>
          <w:lang w:eastAsia="ru-RU"/>
        </w:rPr>
        <w:t>Изучение учебного предмета «Математика» направлено на решение следующих </w:t>
      </w:r>
      <w:r w:rsidRPr="00403EA1">
        <w:rPr>
          <w:rFonts w:ascii="Times New Roman" w:eastAsia="Times New Roman" w:hAnsi="Times New Roman" w:cs="Times New Roman"/>
          <w:b/>
          <w:bCs/>
          <w:color w:val="000000"/>
          <w:sz w:val="28"/>
          <w:szCs w:val="28"/>
          <w:u w:val="single"/>
          <w:lang w:eastAsia="ru-RU"/>
        </w:rPr>
        <w:t>задач:</w:t>
      </w:r>
    </w:p>
    <w:p w:rsidR="00D656E1" w:rsidRPr="00D656E1" w:rsidRDefault="00D656E1" w:rsidP="00D656E1">
      <w:pPr>
        <w:numPr>
          <w:ilvl w:val="0"/>
          <w:numId w:val="7"/>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формирование вычислительной культуры и практических навыков вычислений;</w:t>
      </w:r>
    </w:p>
    <w:p w:rsidR="00D656E1" w:rsidRPr="00D656E1" w:rsidRDefault="00D656E1" w:rsidP="00D656E1">
      <w:pPr>
        <w:numPr>
          <w:ilvl w:val="0"/>
          <w:numId w:val="7"/>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формирование универсальных учебных действий, основ учебно-исследовательской и проектной деятельности;</w:t>
      </w:r>
    </w:p>
    <w:p w:rsidR="00D656E1" w:rsidRPr="00D656E1" w:rsidRDefault="00D656E1" w:rsidP="00D656E1">
      <w:pPr>
        <w:numPr>
          <w:ilvl w:val="0"/>
          <w:numId w:val="7"/>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ознакомление с основными способами представления и анализа статистических данных, со статистическими закономерностями в реальном мире, приобретение элементарных вероятностных представлений;</w:t>
      </w:r>
    </w:p>
    <w:p w:rsidR="00D656E1" w:rsidRPr="00D656E1" w:rsidRDefault="00D656E1" w:rsidP="00D656E1">
      <w:pPr>
        <w:numPr>
          <w:ilvl w:val="0"/>
          <w:numId w:val="7"/>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освоение основных фактов и методов планиметрии, формирование пространственных представлений;</w:t>
      </w:r>
    </w:p>
    <w:p w:rsidR="00D656E1" w:rsidRPr="00D656E1" w:rsidRDefault="00D656E1" w:rsidP="00D656E1">
      <w:pPr>
        <w:numPr>
          <w:ilvl w:val="0"/>
          <w:numId w:val="7"/>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интеллектуальное развитие учащихся, формирование качеств мышления, характерных для математической деятельности и необходимых человеку для полноценного функционирования в обществе;</w:t>
      </w:r>
    </w:p>
    <w:p w:rsidR="00D656E1" w:rsidRPr="00D656E1" w:rsidRDefault="00D656E1" w:rsidP="00D656E1">
      <w:pPr>
        <w:numPr>
          <w:ilvl w:val="0"/>
          <w:numId w:val="7"/>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развитие логического мышления и речевых умений: умения логически обосновывать суждения, проводить несложные систематизации, приводить примеры и </w:t>
      </w:r>
      <w:proofErr w:type="spellStart"/>
      <w:r w:rsidRPr="00D656E1">
        <w:rPr>
          <w:rFonts w:ascii="Times New Roman" w:eastAsia="Times New Roman" w:hAnsi="Times New Roman" w:cs="Times New Roman"/>
          <w:color w:val="000000"/>
          <w:sz w:val="28"/>
          <w:szCs w:val="28"/>
          <w:lang w:eastAsia="ru-RU"/>
        </w:rPr>
        <w:t>контрпримеры</w:t>
      </w:r>
      <w:proofErr w:type="spellEnd"/>
      <w:r w:rsidRPr="00D656E1">
        <w:rPr>
          <w:rFonts w:ascii="Times New Roman" w:eastAsia="Times New Roman" w:hAnsi="Times New Roman" w:cs="Times New Roman"/>
          <w:color w:val="000000"/>
          <w:sz w:val="28"/>
          <w:szCs w:val="28"/>
          <w:lang w:eastAsia="ru-RU"/>
        </w:rPr>
        <w:t>, использовать различные языки математики (словесный, символический, графический);</w:t>
      </w:r>
    </w:p>
    <w:p w:rsidR="00D656E1" w:rsidRPr="00D656E1" w:rsidRDefault="00D656E1" w:rsidP="00D656E1">
      <w:pPr>
        <w:numPr>
          <w:ilvl w:val="0"/>
          <w:numId w:val="7"/>
        </w:numPr>
        <w:shd w:val="clear" w:color="auto" w:fill="FFFFFF"/>
        <w:spacing w:after="0" w:line="240" w:lineRule="auto"/>
        <w:ind w:left="0" w:firstLine="42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развитие представлений о математике как части общечеловеческой культуры, воспитание понимания значимости математики для общественного прогресса.</w:t>
      </w:r>
    </w:p>
    <w:p w:rsidR="00DD137E" w:rsidRDefault="00DD137E" w:rsidP="00D656E1">
      <w:pPr>
        <w:shd w:val="clear" w:color="auto" w:fill="FFFFFF"/>
        <w:spacing w:line="240" w:lineRule="auto"/>
        <w:jc w:val="both"/>
        <w:rPr>
          <w:rFonts w:ascii="Times New Roman" w:eastAsia="Times New Roman" w:hAnsi="Times New Roman" w:cs="Times New Roman"/>
          <w:b/>
          <w:bCs/>
          <w:color w:val="000000"/>
          <w:sz w:val="28"/>
          <w:szCs w:val="28"/>
          <w:u w:val="single"/>
          <w:lang w:eastAsia="ru-RU"/>
        </w:rPr>
      </w:pPr>
    </w:p>
    <w:p w:rsidR="00D656E1" w:rsidRPr="00D656E1" w:rsidRDefault="00403EA1" w:rsidP="00D656E1">
      <w:pPr>
        <w:shd w:val="clear" w:color="auto" w:fill="FFFFFF"/>
        <w:spacing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3. С</w:t>
      </w:r>
      <w:r w:rsidR="00D656E1" w:rsidRPr="00D656E1">
        <w:rPr>
          <w:rFonts w:ascii="Times New Roman" w:eastAsia="Times New Roman" w:hAnsi="Times New Roman" w:cs="Times New Roman"/>
          <w:b/>
          <w:bCs/>
          <w:color w:val="000000"/>
          <w:sz w:val="28"/>
          <w:szCs w:val="28"/>
          <w:u w:val="single"/>
          <w:lang w:eastAsia="ru-RU"/>
        </w:rPr>
        <w:t>оде</w:t>
      </w:r>
      <w:r>
        <w:rPr>
          <w:rFonts w:ascii="Times New Roman" w:eastAsia="Times New Roman" w:hAnsi="Times New Roman" w:cs="Times New Roman"/>
          <w:b/>
          <w:bCs/>
          <w:color w:val="000000"/>
          <w:sz w:val="28"/>
          <w:szCs w:val="28"/>
          <w:u w:val="single"/>
          <w:lang w:eastAsia="ru-RU"/>
        </w:rPr>
        <w:t>ржание программы:</w:t>
      </w:r>
    </w:p>
    <w:tbl>
      <w:tblPr>
        <w:tblW w:w="14535" w:type="dxa"/>
        <w:tblInd w:w="-252" w:type="dxa"/>
        <w:tblCellMar>
          <w:left w:w="0" w:type="dxa"/>
          <w:right w:w="0" w:type="dxa"/>
        </w:tblCellMar>
        <w:tblLook w:val="04A0" w:firstRow="1" w:lastRow="0" w:firstColumn="1" w:lastColumn="0" w:noHBand="0" w:noVBand="1"/>
      </w:tblPr>
      <w:tblGrid>
        <w:gridCol w:w="2435"/>
        <w:gridCol w:w="846"/>
        <w:gridCol w:w="1005"/>
        <w:gridCol w:w="1494"/>
        <w:gridCol w:w="1810"/>
        <w:gridCol w:w="6945"/>
      </w:tblGrid>
      <w:tr w:rsidR="00403EA1" w:rsidRPr="00D656E1" w:rsidTr="00DD137E">
        <w:trPr>
          <w:trHeight w:val="354"/>
        </w:trPr>
        <w:tc>
          <w:tcPr>
            <w:tcW w:w="2435"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both"/>
              <w:rPr>
                <w:rFonts w:ascii="Arial" w:eastAsia="Times New Roman" w:hAnsi="Arial" w:cs="Arial"/>
                <w:color w:val="000000"/>
                <w:lang w:eastAsia="ru-RU"/>
              </w:rPr>
            </w:pPr>
            <w:bookmarkStart w:id="1" w:name="b9fdc58eb5926aa6191a87270393b283a2d9ffd1"/>
            <w:bookmarkStart w:id="2" w:name="1"/>
            <w:bookmarkEnd w:id="1"/>
            <w:bookmarkEnd w:id="2"/>
            <w:r w:rsidRPr="00D656E1">
              <w:rPr>
                <w:rFonts w:ascii="Times New Roman" w:eastAsia="Times New Roman" w:hAnsi="Times New Roman" w:cs="Times New Roman"/>
                <w:b/>
                <w:bCs/>
                <w:color w:val="000000"/>
                <w:sz w:val="24"/>
                <w:szCs w:val="24"/>
                <w:lang w:eastAsia="ru-RU"/>
              </w:rPr>
              <w:t>Название раздела</w:t>
            </w:r>
          </w:p>
        </w:tc>
        <w:tc>
          <w:tcPr>
            <w:tcW w:w="846"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b/>
                <w:bCs/>
                <w:color w:val="000000"/>
                <w:sz w:val="24"/>
                <w:szCs w:val="24"/>
                <w:lang w:eastAsia="ru-RU"/>
              </w:rPr>
              <w:t>Кол-во часов</w:t>
            </w:r>
          </w:p>
        </w:tc>
        <w:tc>
          <w:tcPr>
            <w:tcW w:w="1005"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both"/>
              <w:rPr>
                <w:rFonts w:ascii="Arial" w:eastAsia="Times New Roman" w:hAnsi="Arial" w:cs="Arial"/>
                <w:color w:val="000000"/>
                <w:lang w:eastAsia="ru-RU"/>
              </w:rPr>
            </w:pPr>
            <w:r w:rsidRPr="00D656E1">
              <w:rPr>
                <w:rFonts w:ascii="Times New Roman" w:eastAsia="Times New Roman" w:hAnsi="Times New Roman" w:cs="Times New Roman"/>
                <w:b/>
                <w:bCs/>
                <w:color w:val="000000"/>
                <w:sz w:val="24"/>
                <w:szCs w:val="24"/>
                <w:lang w:eastAsia="ru-RU"/>
              </w:rPr>
              <w:t>Теория</w:t>
            </w:r>
          </w:p>
        </w:tc>
        <w:tc>
          <w:tcPr>
            <w:tcW w:w="3304"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b/>
                <w:bCs/>
                <w:color w:val="000000"/>
                <w:sz w:val="24"/>
                <w:szCs w:val="24"/>
                <w:lang w:eastAsia="ru-RU"/>
              </w:rPr>
              <w:t>Контроль</w:t>
            </w:r>
          </w:p>
        </w:tc>
        <w:tc>
          <w:tcPr>
            <w:tcW w:w="6945" w:type="dxa"/>
            <w:vMerge w:val="restart"/>
            <w:tcBorders>
              <w:top w:val="single" w:sz="4" w:space="0" w:color="auto"/>
              <w:right w:val="single" w:sz="4" w:space="0" w:color="auto"/>
            </w:tcBorders>
            <w:shd w:val="clear" w:color="auto" w:fill="auto"/>
          </w:tcPr>
          <w:p w:rsidR="00403EA1" w:rsidRPr="00D656E1" w:rsidRDefault="00403EA1" w:rsidP="00403EA1">
            <w:pPr>
              <w:jc w:val="center"/>
              <w:rPr>
                <w:rFonts w:ascii="Times New Roman" w:eastAsia="Times New Roman" w:hAnsi="Times New Roman" w:cs="Times New Roman"/>
                <w:sz w:val="20"/>
                <w:szCs w:val="20"/>
                <w:lang w:eastAsia="ru-RU"/>
              </w:rPr>
            </w:pPr>
            <w:r w:rsidRPr="00D656E1">
              <w:rPr>
                <w:rFonts w:ascii="Times New Roman" w:eastAsia="Times New Roman" w:hAnsi="Times New Roman" w:cs="Times New Roman"/>
                <w:b/>
                <w:bCs/>
                <w:color w:val="000000"/>
                <w:sz w:val="24"/>
                <w:szCs w:val="24"/>
                <w:lang w:eastAsia="ru-RU"/>
              </w:rPr>
              <w:t>Краткое содержание разделов</w:t>
            </w:r>
          </w:p>
        </w:tc>
      </w:tr>
      <w:tr w:rsidR="00403EA1" w:rsidRPr="00D656E1" w:rsidTr="00DD137E">
        <w:trPr>
          <w:trHeight w:val="475"/>
        </w:trPr>
        <w:tc>
          <w:tcPr>
            <w:tcW w:w="2435"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403EA1" w:rsidRPr="00D656E1" w:rsidRDefault="00403EA1" w:rsidP="00D656E1">
            <w:pPr>
              <w:spacing w:after="0" w:line="0" w:lineRule="atLeast"/>
              <w:jc w:val="both"/>
              <w:rPr>
                <w:rFonts w:ascii="Times New Roman" w:eastAsia="Times New Roman" w:hAnsi="Times New Roman" w:cs="Times New Roman"/>
                <w:b/>
                <w:bCs/>
                <w:color w:val="000000"/>
                <w:sz w:val="24"/>
                <w:szCs w:val="24"/>
                <w:lang w:eastAsia="ru-RU"/>
              </w:rPr>
            </w:pPr>
          </w:p>
        </w:tc>
        <w:tc>
          <w:tcPr>
            <w:tcW w:w="846"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403EA1" w:rsidRPr="00D656E1" w:rsidRDefault="00403EA1" w:rsidP="00D656E1">
            <w:pPr>
              <w:spacing w:after="0" w:line="0" w:lineRule="atLeast"/>
              <w:jc w:val="center"/>
              <w:rPr>
                <w:rFonts w:ascii="Times New Roman" w:eastAsia="Times New Roman" w:hAnsi="Times New Roman" w:cs="Times New Roman"/>
                <w:b/>
                <w:bCs/>
                <w:color w:val="000000"/>
                <w:sz w:val="24"/>
                <w:szCs w:val="24"/>
                <w:lang w:eastAsia="ru-RU"/>
              </w:rPr>
            </w:pPr>
          </w:p>
        </w:tc>
        <w:tc>
          <w:tcPr>
            <w:tcW w:w="1005"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403EA1" w:rsidRPr="00D656E1" w:rsidRDefault="00403EA1" w:rsidP="00D656E1">
            <w:pPr>
              <w:spacing w:after="0" w:line="0" w:lineRule="atLeast"/>
              <w:jc w:val="both"/>
              <w:rPr>
                <w:rFonts w:ascii="Times New Roman" w:eastAsia="Times New Roman" w:hAnsi="Times New Roman" w:cs="Times New Roman"/>
                <w:b/>
                <w:bCs/>
                <w:color w:val="000000"/>
                <w:sz w:val="24"/>
                <w:szCs w:val="24"/>
                <w:lang w:eastAsia="ru-RU"/>
              </w:rPr>
            </w:pPr>
          </w:p>
        </w:tc>
        <w:tc>
          <w:tcPr>
            <w:tcW w:w="149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tcPr>
          <w:p w:rsidR="00403EA1" w:rsidRPr="00D656E1" w:rsidRDefault="00403EA1" w:rsidP="00403EA1">
            <w:pPr>
              <w:spacing w:after="0" w:line="240" w:lineRule="auto"/>
              <w:jc w:val="center"/>
              <w:rPr>
                <w:rFonts w:ascii="Arial" w:eastAsia="Times New Roman" w:hAnsi="Arial" w:cs="Arial"/>
                <w:color w:val="000000"/>
                <w:lang w:eastAsia="ru-RU"/>
              </w:rPr>
            </w:pPr>
            <w:proofErr w:type="spellStart"/>
            <w:r w:rsidRPr="00D656E1">
              <w:rPr>
                <w:rFonts w:ascii="Times New Roman" w:eastAsia="Times New Roman" w:hAnsi="Times New Roman" w:cs="Times New Roman"/>
                <w:b/>
                <w:bCs/>
                <w:color w:val="000000"/>
                <w:sz w:val="24"/>
                <w:szCs w:val="24"/>
                <w:lang w:eastAsia="ru-RU"/>
              </w:rPr>
              <w:t>Промежу</w:t>
            </w:r>
            <w:proofErr w:type="spellEnd"/>
            <w:r w:rsidRPr="00D656E1">
              <w:rPr>
                <w:rFonts w:ascii="Times New Roman" w:eastAsia="Times New Roman" w:hAnsi="Times New Roman" w:cs="Times New Roman"/>
                <w:b/>
                <w:bCs/>
                <w:color w:val="000000"/>
                <w:sz w:val="24"/>
                <w:szCs w:val="24"/>
                <w:lang w:eastAsia="ru-RU"/>
              </w:rPr>
              <w:t>-</w:t>
            </w:r>
          </w:p>
          <w:p w:rsidR="00403EA1" w:rsidRPr="00D656E1" w:rsidRDefault="00403EA1" w:rsidP="00403EA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b/>
                <w:bCs/>
                <w:color w:val="000000"/>
                <w:sz w:val="24"/>
                <w:szCs w:val="24"/>
                <w:lang w:eastAsia="ru-RU"/>
              </w:rPr>
              <w:t>точный</w:t>
            </w:r>
          </w:p>
        </w:tc>
        <w:tc>
          <w:tcPr>
            <w:tcW w:w="1810" w:type="dxa"/>
            <w:tcBorders>
              <w:top w:val="single" w:sz="4" w:space="0" w:color="auto"/>
              <w:left w:val="single" w:sz="4" w:space="0" w:color="auto"/>
              <w:bottom w:val="single" w:sz="8" w:space="0" w:color="000000"/>
              <w:right w:val="single" w:sz="8" w:space="0" w:color="000000"/>
            </w:tcBorders>
          </w:tcPr>
          <w:p w:rsidR="00403EA1" w:rsidRPr="00D656E1" w:rsidRDefault="00403EA1" w:rsidP="00403EA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b/>
                <w:bCs/>
                <w:color w:val="000000"/>
                <w:sz w:val="24"/>
                <w:szCs w:val="24"/>
                <w:lang w:eastAsia="ru-RU"/>
              </w:rPr>
              <w:t>Итоговый</w:t>
            </w:r>
          </w:p>
        </w:tc>
        <w:tc>
          <w:tcPr>
            <w:tcW w:w="6945" w:type="dxa"/>
            <w:vMerge/>
            <w:tcBorders>
              <w:bottom w:val="single" w:sz="4" w:space="0" w:color="auto"/>
              <w:right w:val="single" w:sz="4" w:space="0" w:color="auto"/>
            </w:tcBorders>
            <w:shd w:val="clear" w:color="auto" w:fill="auto"/>
          </w:tcPr>
          <w:p w:rsidR="00403EA1" w:rsidRPr="00D656E1" w:rsidRDefault="00403EA1" w:rsidP="00403EA1">
            <w:pPr>
              <w:jc w:val="center"/>
              <w:rPr>
                <w:rFonts w:ascii="Times New Roman" w:eastAsia="Times New Roman" w:hAnsi="Times New Roman" w:cs="Times New Roman"/>
                <w:b/>
                <w:bCs/>
                <w:color w:val="000000"/>
                <w:sz w:val="24"/>
                <w:szCs w:val="24"/>
                <w:lang w:eastAsia="ru-RU"/>
              </w:rPr>
            </w:pP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Делимость чисел.</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20</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15</w:t>
            </w: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4</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 xml:space="preserve">Делители и кратные. Наибольший общий делитель, наименьшее общее кратное. Признаки делимости на 2, 3, 5, 9, 10. Простые и составные числа. Разложение натурального числа на простые </w:t>
            </w:r>
            <w:r w:rsidRPr="00D656E1">
              <w:rPr>
                <w:rFonts w:ascii="Times New Roman" w:eastAsia="Times New Roman" w:hAnsi="Times New Roman" w:cs="Times New Roman"/>
                <w:color w:val="000000"/>
                <w:sz w:val="24"/>
                <w:szCs w:val="24"/>
                <w:lang w:eastAsia="ru-RU"/>
              </w:rPr>
              <w:lastRenderedPageBreak/>
              <w:t>множители. Взаимно простые числа.</w:t>
            </w: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lastRenderedPageBreak/>
              <w:t>Сложение и вычитание дробей с разными знаменателями</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22</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15</w:t>
            </w: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5</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Основное свойства дроби. Сокращение дробей. Приведение дробей к общему знаменателю. Сравнение, сложение и вычитание дробей с разными знаменателями. Сложение и вычитание смешанных чисел.</w:t>
            </w: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Умножение и деление обыкновенных дробей.</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32</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23</w:t>
            </w: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6</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3</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Отношения и пропорции.</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19</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14</w:t>
            </w: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3</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Отношения. Пропорция, основные свойства пропорции. Прямая и обратная пропорциональная зависимость. Масштаб. Длина окружности и площадь круга. Шар.</w:t>
            </w: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Положительные и отрицательные числа.</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13</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10</w:t>
            </w: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 xml:space="preserve">Координаты </w:t>
            </w:r>
            <w:proofErr w:type="gramStart"/>
            <w:r w:rsidRPr="00D656E1">
              <w:rPr>
                <w:rFonts w:ascii="Times New Roman" w:eastAsia="Times New Roman" w:hAnsi="Times New Roman" w:cs="Times New Roman"/>
                <w:color w:val="000000"/>
                <w:sz w:val="24"/>
                <w:szCs w:val="24"/>
                <w:lang w:eastAsia="ru-RU"/>
              </w:rPr>
              <w:t>на</w:t>
            </w:r>
            <w:proofErr w:type="gramEnd"/>
            <w:r w:rsidRPr="00D656E1">
              <w:rPr>
                <w:rFonts w:ascii="Times New Roman" w:eastAsia="Times New Roman" w:hAnsi="Times New Roman" w:cs="Times New Roman"/>
                <w:color w:val="000000"/>
                <w:sz w:val="24"/>
                <w:szCs w:val="24"/>
                <w:lang w:eastAsia="ru-RU"/>
              </w:rPr>
              <w:t xml:space="preserve"> прямой. Противоположные числа. Модуль числа. Сравнение чисел. Изменение величин.</w:t>
            </w: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Сложение и вычитание положительных и отрицательных чисел.</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11</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8</w:t>
            </w: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Сложение чисел с помощью координатной прямой. Сложение отрицательных чисел. Сложение чисел с разными знаками. Вычитание.</w:t>
            </w: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Умножение и деление положительных и отрицательных чисел.</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12</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8</w:t>
            </w: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3</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Умножение. Деление. Рациональные числа. Свойства действий с рациональными числами.</w:t>
            </w: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Решение уравнений.</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15</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11</w:t>
            </w: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Раскрытие скобок. Коэффициент. Подобные слагаемые. Решение уравнений.</w:t>
            </w: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Координаты на плоскости.</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13</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10</w:t>
            </w: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2</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Перпендикулярные прямые. Параллельные прямые. Координатная плоскость. Графики. Столбчатые диаграммы.</w:t>
            </w: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Повторение.</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13</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240" w:lineRule="auto"/>
              <w:rPr>
                <w:rFonts w:ascii="Times New Roman" w:eastAsia="Times New Roman" w:hAnsi="Times New Roman" w:cs="Times New Roman"/>
                <w:sz w:val="1"/>
                <w:szCs w:val="24"/>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3</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240" w:lineRule="auto"/>
              <w:rPr>
                <w:rFonts w:ascii="Times New Roman" w:eastAsia="Times New Roman" w:hAnsi="Times New Roman" w:cs="Times New Roman"/>
                <w:sz w:val="1"/>
                <w:szCs w:val="24"/>
                <w:lang w:eastAsia="ru-RU"/>
              </w:rPr>
            </w:pPr>
          </w:p>
        </w:tc>
      </w:tr>
      <w:tr w:rsidR="00403EA1" w:rsidRPr="00D656E1" w:rsidTr="00DD137E">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Итого</w:t>
            </w:r>
          </w:p>
        </w:t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170</w:t>
            </w:r>
          </w:p>
        </w:tc>
        <w:tc>
          <w:tcPr>
            <w:tcW w:w="1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240" w:lineRule="auto"/>
              <w:rPr>
                <w:rFonts w:ascii="Times New Roman" w:eastAsia="Times New Roman" w:hAnsi="Times New Roman" w:cs="Times New Roman"/>
                <w:sz w:val="1"/>
                <w:szCs w:val="24"/>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240" w:lineRule="auto"/>
              <w:rPr>
                <w:rFonts w:ascii="Times New Roman" w:eastAsia="Times New Roman" w:hAnsi="Times New Roman" w:cs="Times New Roman"/>
                <w:sz w:val="1"/>
                <w:szCs w:val="24"/>
                <w:lang w:eastAsia="ru-RU"/>
              </w:rPr>
            </w:pP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15</w:t>
            </w:r>
          </w:p>
        </w:tc>
        <w:tc>
          <w:tcPr>
            <w:tcW w:w="6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3EA1" w:rsidRPr="00D656E1" w:rsidRDefault="00403EA1" w:rsidP="00D656E1">
            <w:pPr>
              <w:spacing w:after="0" w:line="240" w:lineRule="auto"/>
              <w:rPr>
                <w:rFonts w:ascii="Times New Roman" w:eastAsia="Times New Roman" w:hAnsi="Times New Roman" w:cs="Times New Roman"/>
                <w:sz w:val="1"/>
                <w:szCs w:val="24"/>
                <w:lang w:eastAsia="ru-RU"/>
              </w:rPr>
            </w:pPr>
          </w:p>
        </w:tc>
      </w:tr>
    </w:tbl>
    <w:p w:rsidR="00DD137E" w:rsidRDefault="00DD137E" w:rsidP="00D656E1">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D656E1" w:rsidRPr="00D656E1" w:rsidRDefault="00507668" w:rsidP="00D656E1">
      <w:pPr>
        <w:shd w:val="clear" w:color="auto" w:fill="FFFFFF"/>
        <w:spacing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lastRenderedPageBreak/>
        <w:t>4</w:t>
      </w:r>
      <w:r w:rsidR="00D656E1" w:rsidRPr="00D656E1">
        <w:rPr>
          <w:rFonts w:ascii="Times New Roman" w:eastAsia="Times New Roman" w:hAnsi="Times New Roman" w:cs="Times New Roman"/>
          <w:b/>
          <w:bCs/>
          <w:color w:val="000000"/>
          <w:sz w:val="28"/>
          <w:szCs w:val="28"/>
          <w:lang w:eastAsia="ru-RU"/>
        </w:rPr>
        <w:t>.Планируемые результаты обучения.</w:t>
      </w:r>
    </w:p>
    <w:tbl>
      <w:tblPr>
        <w:tblW w:w="14176" w:type="dxa"/>
        <w:tblInd w:w="-318" w:type="dxa"/>
        <w:tblCellMar>
          <w:left w:w="0" w:type="dxa"/>
          <w:right w:w="0" w:type="dxa"/>
        </w:tblCellMar>
        <w:tblLook w:val="04A0" w:firstRow="1" w:lastRow="0" w:firstColumn="1" w:lastColumn="0" w:noHBand="0" w:noVBand="1"/>
      </w:tblPr>
      <w:tblGrid>
        <w:gridCol w:w="3222"/>
        <w:gridCol w:w="5001"/>
        <w:gridCol w:w="5953"/>
      </w:tblGrid>
      <w:tr w:rsidR="00D656E1" w:rsidRPr="00D656E1" w:rsidTr="00507668">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jc w:val="center"/>
              <w:rPr>
                <w:rFonts w:ascii="Arial" w:eastAsia="Times New Roman" w:hAnsi="Arial" w:cs="Arial"/>
                <w:color w:val="000000"/>
                <w:lang w:eastAsia="ru-RU"/>
              </w:rPr>
            </w:pPr>
            <w:bookmarkStart w:id="3" w:name="153f390a333fc300d809414ab7b49297684d67fd"/>
            <w:bookmarkStart w:id="4" w:name="2"/>
            <w:bookmarkEnd w:id="3"/>
            <w:bookmarkEnd w:id="4"/>
            <w:r w:rsidRPr="00D656E1">
              <w:rPr>
                <w:rFonts w:ascii="Times New Roman" w:eastAsia="Times New Roman" w:hAnsi="Times New Roman" w:cs="Times New Roman"/>
                <w:color w:val="000000"/>
                <w:sz w:val="24"/>
                <w:szCs w:val="24"/>
                <w:lang w:eastAsia="ru-RU"/>
              </w:rPr>
              <w:t>Раздел</w:t>
            </w:r>
          </w:p>
        </w:t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Ученик научиться</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jc w:val="center"/>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Получит возможность</w:t>
            </w:r>
          </w:p>
        </w:tc>
      </w:tr>
      <w:tr w:rsidR="00D656E1" w:rsidRPr="00D656E1" w:rsidTr="00507668">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Натуральные числа. Дроби. Рациональные числа.</w:t>
            </w:r>
          </w:p>
        </w:t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 xml:space="preserve">Оперировать понятиями, связанными с делимостью натуральных чисел. Выражать числа в эквивалентных формах, выбирая наиболее </w:t>
            </w:r>
            <w:proofErr w:type="gramStart"/>
            <w:r w:rsidRPr="00D656E1">
              <w:rPr>
                <w:rFonts w:ascii="Times New Roman" w:eastAsia="Times New Roman" w:hAnsi="Times New Roman" w:cs="Times New Roman"/>
                <w:color w:val="000000"/>
                <w:sz w:val="24"/>
                <w:szCs w:val="24"/>
                <w:lang w:eastAsia="ru-RU"/>
              </w:rPr>
              <w:t>подходящую</w:t>
            </w:r>
            <w:proofErr w:type="gramEnd"/>
            <w:r w:rsidRPr="00D656E1">
              <w:rPr>
                <w:rFonts w:ascii="Times New Roman" w:eastAsia="Times New Roman" w:hAnsi="Times New Roman" w:cs="Times New Roman"/>
                <w:color w:val="000000"/>
                <w:sz w:val="24"/>
                <w:szCs w:val="24"/>
                <w:lang w:eastAsia="ru-RU"/>
              </w:rPr>
              <w:t xml:space="preserve"> в зависимости от конкретной ситуации. Сравнивать и упорядочивать рациональные числа.</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Углубить и развить представления о рациональных числах. 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tc>
      </w:tr>
      <w:tr w:rsidR="00D656E1" w:rsidRPr="00D656E1" w:rsidTr="00507668">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Измерения, приближения, оценки.</w:t>
            </w:r>
          </w:p>
        </w:t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Использовать в ходе решения задач элементарные представления, связанные с приближенными значениями величин.</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240" w:lineRule="auto"/>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Понять, что погрешность результата вычислений должна быть соизмерима с погрешностью исходных данных.</w:t>
            </w:r>
          </w:p>
        </w:tc>
      </w:tr>
      <w:tr w:rsidR="00D656E1" w:rsidRPr="00D656E1" w:rsidTr="00507668">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Элементы алгебры</w:t>
            </w:r>
          </w:p>
        </w:t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Читать и записывать буквенные выражения, составлять буквенные выражения по условию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Строить на координатной плоскости точки и фигуры по заданным координатам, определять координаты точек.</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240" w:lineRule="auto"/>
              <w:rPr>
                <w:rFonts w:ascii="Times New Roman" w:eastAsia="Times New Roman" w:hAnsi="Times New Roman" w:cs="Times New Roman"/>
                <w:sz w:val="1"/>
                <w:szCs w:val="24"/>
                <w:lang w:eastAsia="ru-RU"/>
              </w:rPr>
            </w:pPr>
          </w:p>
        </w:tc>
      </w:tr>
      <w:tr w:rsidR="00D656E1" w:rsidRPr="00D656E1" w:rsidTr="00507668">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Описательная статистика. Вероятность. Комбинаторика.</w:t>
            </w:r>
          </w:p>
        </w:t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240" w:lineRule="auto"/>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 xml:space="preserve">Приводить примеры случайных событий, достоверных и невозможных событий. Сравнивать шансы наступления событий, строить речевые конструкции с использованием словосочетаний более </w:t>
            </w:r>
            <w:r w:rsidRPr="00D656E1">
              <w:rPr>
                <w:rFonts w:ascii="Times New Roman" w:eastAsia="Times New Roman" w:hAnsi="Times New Roman" w:cs="Times New Roman"/>
                <w:color w:val="000000"/>
                <w:sz w:val="24"/>
                <w:szCs w:val="24"/>
                <w:lang w:eastAsia="ru-RU"/>
              </w:rPr>
              <w:lastRenderedPageBreak/>
              <w:t>вероятно, маловероятно и др.</w:t>
            </w:r>
          </w:p>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 xml:space="preserve">Выполнять перебор всех возможных вариантов для пересчета объектов или комбинаций, </w:t>
            </w:r>
            <w:proofErr w:type="gramStart"/>
            <w:r w:rsidRPr="00D656E1">
              <w:rPr>
                <w:rFonts w:ascii="Times New Roman" w:eastAsia="Times New Roman" w:hAnsi="Times New Roman" w:cs="Times New Roman"/>
                <w:color w:val="000000"/>
                <w:sz w:val="24"/>
                <w:szCs w:val="24"/>
                <w:lang w:eastAsia="ru-RU"/>
              </w:rPr>
              <w:t>отвечающие</w:t>
            </w:r>
            <w:proofErr w:type="gramEnd"/>
            <w:r w:rsidRPr="00D656E1">
              <w:rPr>
                <w:rFonts w:ascii="Times New Roman" w:eastAsia="Times New Roman" w:hAnsi="Times New Roman" w:cs="Times New Roman"/>
                <w:color w:val="000000"/>
                <w:sz w:val="24"/>
                <w:szCs w:val="24"/>
                <w:lang w:eastAsia="ru-RU"/>
              </w:rPr>
              <w:t xml:space="preserve"> заданным условиям.</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lastRenderedPageBreak/>
              <w:t xml:space="preserve">Научиться некоторым специальным </w:t>
            </w:r>
            <w:proofErr w:type="spellStart"/>
            <w:r w:rsidRPr="00D656E1">
              <w:rPr>
                <w:rFonts w:ascii="Times New Roman" w:eastAsia="Times New Roman" w:hAnsi="Times New Roman" w:cs="Times New Roman"/>
                <w:color w:val="000000"/>
                <w:sz w:val="24"/>
                <w:szCs w:val="24"/>
                <w:lang w:eastAsia="ru-RU"/>
              </w:rPr>
              <w:t>приемамрешения</w:t>
            </w:r>
            <w:proofErr w:type="spellEnd"/>
            <w:r w:rsidRPr="00D656E1">
              <w:rPr>
                <w:rFonts w:ascii="Times New Roman" w:eastAsia="Times New Roman" w:hAnsi="Times New Roman" w:cs="Times New Roman"/>
                <w:color w:val="000000"/>
                <w:sz w:val="24"/>
                <w:szCs w:val="24"/>
                <w:lang w:eastAsia="ru-RU"/>
              </w:rPr>
              <w:t xml:space="preserve"> комбинаторных задач.</w:t>
            </w:r>
          </w:p>
        </w:tc>
      </w:tr>
      <w:tr w:rsidR="00D656E1" w:rsidRPr="00D656E1" w:rsidTr="00507668">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lastRenderedPageBreak/>
              <w:t>Наглядная геометрия</w:t>
            </w:r>
          </w:p>
        </w:t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240" w:lineRule="auto"/>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Изготавливать пространственные фигуры из разверток, распознавать развертки куба, параллелепипеда, пирамиды, цилиндра и конуса. Исследовать и описывать свойства геометрических фигур (плоских и пространственных), используя эксперимент, наблюдение, измерение.</w:t>
            </w:r>
          </w:p>
          <w:p w:rsidR="00D656E1" w:rsidRPr="00D656E1" w:rsidRDefault="00D656E1" w:rsidP="00D656E1">
            <w:pPr>
              <w:spacing w:after="0" w:line="0" w:lineRule="atLeast"/>
              <w:rPr>
                <w:rFonts w:ascii="Arial" w:eastAsia="Times New Roman" w:hAnsi="Arial" w:cs="Arial"/>
                <w:color w:val="000000"/>
                <w:lang w:eastAsia="ru-RU"/>
              </w:rPr>
            </w:pPr>
            <w:bookmarkStart w:id="5" w:name="h.gjdgxs"/>
            <w:bookmarkEnd w:id="5"/>
            <w:r w:rsidRPr="00D656E1">
              <w:rPr>
                <w:rFonts w:ascii="Times New Roman" w:eastAsia="Times New Roman" w:hAnsi="Times New Roman" w:cs="Times New Roman"/>
                <w:color w:val="000000"/>
                <w:sz w:val="24"/>
                <w:szCs w:val="24"/>
                <w:lang w:eastAsia="ru-RU"/>
              </w:rPr>
              <w:t>Моделировать геометрические объекты, используя бумагу, пластилин, проволоку и др. Находить в окружающем мире плоские и пространственные симметричные фигуры. Решать задачи на нахождение длин отрезков, периметров многоугольников, градусной меры углов, площадей квадратов и прямоугольников, объемов кубов и прямоугольных параллелепипедов. Выделять в условии задачи данные, необходимые для ее решения, строить логическую цепочку рассуждений, сопоставлять полученный результат с условием задачи. Изображать равные фигуры.</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6E1" w:rsidRPr="00D656E1" w:rsidRDefault="00D656E1" w:rsidP="00D656E1">
            <w:pPr>
              <w:spacing w:after="0" w:line="240" w:lineRule="auto"/>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Научиться вычислять объемы пространственных геометрических фигур, составленных из прямоугольных параллелепипедов.</w:t>
            </w:r>
          </w:p>
          <w:p w:rsidR="00D656E1" w:rsidRPr="00D656E1" w:rsidRDefault="00D656E1" w:rsidP="00D656E1">
            <w:pPr>
              <w:spacing w:after="0" w:line="240" w:lineRule="auto"/>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Углубить и развить представления о пространственных геометрических фигурах.</w:t>
            </w:r>
          </w:p>
          <w:p w:rsidR="00D656E1" w:rsidRPr="00D656E1" w:rsidRDefault="00D656E1" w:rsidP="00D656E1">
            <w:pPr>
              <w:spacing w:after="0" w:line="0" w:lineRule="atLeast"/>
              <w:rPr>
                <w:rFonts w:ascii="Arial" w:eastAsia="Times New Roman" w:hAnsi="Arial" w:cs="Arial"/>
                <w:color w:val="000000"/>
                <w:lang w:eastAsia="ru-RU"/>
              </w:rPr>
            </w:pPr>
            <w:r w:rsidRPr="00D656E1">
              <w:rPr>
                <w:rFonts w:ascii="Times New Roman" w:eastAsia="Times New Roman" w:hAnsi="Times New Roman" w:cs="Times New Roman"/>
                <w:color w:val="000000"/>
                <w:sz w:val="24"/>
                <w:szCs w:val="24"/>
                <w:lang w:eastAsia="ru-RU"/>
              </w:rPr>
              <w:t>Научиться применять понятие развертки для выполнения практических расчетов.</w:t>
            </w:r>
          </w:p>
        </w:tc>
      </w:tr>
    </w:tbl>
    <w:p w:rsidR="00D656E1" w:rsidRDefault="00D656E1" w:rsidP="00DD137E">
      <w:pPr>
        <w:shd w:val="clear" w:color="auto" w:fill="FFFFFF"/>
        <w:spacing w:line="240" w:lineRule="auto"/>
        <w:jc w:val="center"/>
        <w:rPr>
          <w:rFonts w:ascii="Times New Roman" w:eastAsia="Times New Roman" w:hAnsi="Times New Roman" w:cs="Times New Roman"/>
          <w:b/>
          <w:bCs/>
          <w:color w:val="000000"/>
          <w:sz w:val="28"/>
          <w:szCs w:val="28"/>
          <w:u w:val="single"/>
          <w:lang w:eastAsia="ru-RU"/>
        </w:rPr>
      </w:pPr>
      <w:r w:rsidRPr="00D656E1">
        <w:rPr>
          <w:rFonts w:ascii="Times New Roman" w:eastAsia="Times New Roman" w:hAnsi="Times New Roman" w:cs="Times New Roman"/>
          <w:b/>
          <w:bCs/>
          <w:color w:val="000000"/>
          <w:sz w:val="28"/>
          <w:szCs w:val="28"/>
          <w:u w:val="single"/>
          <w:lang w:eastAsia="ru-RU"/>
        </w:rPr>
        <w:t>7.Календарно-тематическое планирование</w:t>
      </w:r>
    </w:p>
    <w:tbl>
      <w:tblPr>
        <w:tblStyle w:val="a8"/>
        <w:tblW w:w="14503" w:type="dxa"/>
        <w:tblLook w:val="04A0" w:firstRow="1" w:lastRow="0" w:firstColumn="1" w:lastColumn="0" w:noHBand="0" w:noVBand="1"/>
      </w:tblPr>
      <w:tblGrid>
        <w:gridCol w:w="817"/>
        <w:gridCol w:w="1559"/>
        <w:gridCol w:w="1560"/>
        <w:gridCol w:w="141"/>
        <w:gridCol w:w="9034"/>
        <w:gridCol w:w="1392"/>
      </w:tblGrid>
      <w:tr w:rsidR="00DF47EE" w:rsidTr="00DF47EE">
        <w:tc>
          <w:tcPr>
            <w:tcW w:w="817" w:type="dxa"/>
          </w:tcPr>
          <w:p w:rsidR="00DF47EE" w:rsidRDefault="00DF47EE" w:rsidP="00DD137E">
            <w:pPr>
              <w:jc w:val="center"/>
              <w:rPr>
                <w:rFonts w:ascii="Times New Roman" w:eastAsia="Times New Roman" w:hAnsi="Times New Roman" w:cs="Times New Roman"/>
                <w:b/>
                <w:color w:val="000000"/>
                <w:lang w:eastAsia="ru-RU"/>
              </w:rPr>
            </w:pPr>
            <w:r w:rsidRPr="00DD137E">
              <w:rPr>
                <w:rFonts w:ascii="Times New Roman" w:eastAsia="Times New Roman" w:hAnsi="Times New Roman" w:cs="Times New Roman"/>
                <w:b/>
                <w:color w:val="000000"/>
                <w:lang w:eastAsia="ru-RU"/>
              </w:rPr>
              <w:t>№</w:t>
            </w:r>
          </w:p>
          <w:p w:rsidR="00DF47EE" w:rsidRPr="00DD137E" w:rsidRDefault="00DF47EE" w:rsidP="00DD137E">
            <w:pPr>
              <w:jc w:val="center"/>
              <w:rPr>
                <w:rFonts w:ascii="Times New Roman" w:eastAsia="Times New Roman" w:hAnsi="Times New Roman" w:cs="Times New Roman"/>
                <w:b/>
                <w:color w:val="000000"/>
                <w:lang w:eastAsia="ru-RU"/>
              </w:rPr>
            </w:pPr>
            <w:proofErr w:type="gramStart"/>
            <w:r>
              <w:rPr>
                <w:rFonts w:ascii="Times New Roman" w:eastAsia="Times New Roman" w:hAnsi="Times New Roman" w:cs="Times New Roman"/>
                <w:b/>
                <w:color w:val="000000"/>
                <w:lang w:eastAsia="ru-RU"/>
              </w:rPr>
              <w:t>п</w:t>
            </w:r>
            <w:proofErr w:type="gramEnd"/>
            <w:r>
              <w:rPr>
                <w:rFonts w:ascii="Times New Roman" w:eastAsia="Times New Roman" w:hAnsi="Times New Roman" w:cs="Times New Roman"/>
                <w:b/>
                <w:color w:val="000000"/>
                <w:lang w:eastAsia="ru-RU"/>
              </w:rPr>
              <w:t>/п</w:t>
            </w:r>
          </w:p>
        </w:tc>
        <w:tc>
          <w:tcPr>
            <w:tcW w:w="1559" w:type="dxa"/>
          </w:tcPr>
          <w:p w:rsidR="00DF47EE" w:rsidRDefault="00DF47EE" w:rsidP="00DD137E">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Дата</w:t>
            </w:r>
          </w:p>
          <w:p w:rsidR="00DF47EE" w:rsidRPr="00DD137E" w:rsidRDefault="00DF47EE" w:rsidP="00DD137E">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 плану</w:t>
            </w:r>
          </w:p>
        </w:tc>
        <w:tc>
          <w:tcPr>
            <w:tcW w:w="1701" w:type="dxa"/>
            <w:gridSpan w:val="2"/>
          </w:tcPr>
          <w:p w:rsidR="00DF47EE" w:rsidRDefault="00DF47EE" w:rsidP="00DD137E">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Дата </w:t>
            </w:r>
          </w:p>
          <w:p w:rsidR="00DF47EE" w:rsidRPr="00DD137E" w:rsidRDefault="00DF47EE" w:rsidP="00DD137E">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 факту</w:t>
            </w:r>
          </w:p>
        </w:tc>
        <w:tc>
          <w:tcPr>
            <w:tcW w:w="9034" w:type="dxa"/>
          </w:tcPr>
          <w:p w:rsidR="00DF47EE" w:rsidRPr="00DD137E" w:rsidRDefault="00DF47EE" w:rsidP="00DD137E">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Тема урока (занятия)</w:t>
            </w:r>
          </w:p>
        </w:tc>
        <w:tc>
          <w:tcPr>
            <w:tcW w:w="1392" w:type="dxa"/>
          </w:tcPr>
          <w:p w:rsidR="00DF47EE" w:rsidRPr="00DD137E" w:rsidRDefault="00DF47EE" w:rsidP="00DD137E">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Количество часов</w:t>
            </w:r>
          </w:p>
        </w:tc>
      </w:tr>
      <w:tr w:rsidR="00DF47EE" w:rsidTr="00DF47EE">
        <w:tc>
          <w:tcPr>
            <w:tcW w:w="13111" w:type="dxa"/>
            <w:gridSpan w:val="5"/>
          </w:tcPr>
          <w:p w:rsidR="00DF47EE" w:rsidRDefault="00DF47EE" w:rsidP="00DD137E">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ПОВТОРЕНИЕ КУРСА 6 КЛАССА</w:t>
            </w:r>
          </w:p>
        </w:tc>
        <w:tc>
          <w:tcPr>
            <w:tcW w:w="1392" w:type="dxa"/>
          </w:tcPr>
          <w:p w:rsidR="00DF47EE" w:rsidRDefault="00DF47EE" w:rsidP="00DD137E">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tc>
      </w:tr>
      <w:tr w:rsidR="00DF47EE" w:rsidTr="00DF47EE">
        <w:tc>
          <w:tcPr>
            <w:tcW w:w="817" w:type="dxa"/>
          </w:tcPr>
          <w:p w:rsidR="00DF47EE" w:rsidRPr="009E0849" w:rsidRDefault="00DF47EE" w:rsidP="009E0849">
            <w:pPr>
              <w:jc w:val="center"/>
              <w:rPr>
                <w:rFonts w:ascii="Times New Roman" w:eastAsia="Times New Roman" w:hAnsi="Times New Roman" w:cs="Times New Roman"/>
                <w:color w:val="000000"/>
                <w:lang w:eastAsia="ru-RU"/>
              </w:rPr>
            </w:pPr>
            <w:r w:rsidRPr="009E0849">
              <w:rPr>
                <w:rFonts w:ascii="Times New Roman" w:eastAsia="Times New Roman" w:hAnsi="Times New Roman" w:cs="Times New Roman"/>
                <w:color w:val="000000"/>
                <w:lang w:eastAsia="ru-RU"/>
              </w:rPr>
              <w:t>1</w:t>
            </w:r>
          </w:p>
        </w:tc>
        <w:tc>
          <w:tcPr>
            <w:tcW w:w="1559" w:type="dxa"/>
          </w:tcPr>
          <w:p w:rsidR="00DF47EE" w:rsidRDefault="00DF47EE" w:rsidP="009E0849">
            <w:pPr>
              <w:jc w:val="center"/>
              <w:rPr>
                <w:rFonts w:ascii="Times New Roman" w:eastAsia="Times New Roman" w:hAnsi="Times New Roman" w:cs="Times New Roman"/>
                <w:b/>
                <w:color w:val="000000"/>
                <w:lang w:eastAsia="ru-RU"/>
              </w:rPr>
            </w:pPr>
          </w:p>
        </w:tc>
        <w:tc>
          <w:tcPr>
            <w:tcW w:w="1701" w:type="dxa"/>
            <w:gridSpan w:val="2"/>
          </w:tcPr>
          <w:p w:rsidR="00DF47EE" w:rsidRDefault="00DF47EE" w:rsidP="009E0849">
            <w:pPr>
              <w:jc w:val="center"/>
              <w:rPr>
                <w:rFonts w:ascii="Times New Roman" w:eastAsia="Times New Roman" w:hAnsi="Times New Roman" w:cs="Times New Roman"/>
                <w:b/>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Действия с натуральными</w:t>
            </w:r>
            <w:r w:rsidRPr="00AF5C50">
              <w:rPr>
                <w:rFonts w:ascii="Times New Roman" w:eastAsia="Times New Roman" w:hAnsi="Times New Roman" w:cs="Times New Roman"/>
                <w:sz w:val="20"/>
                <w:szCs w:val="20"/>
                <w:lang w:eastAsia="ru-RU"/>
              </w:rPr>
              <w:t xml:space="preserve"> числа</w:t>
            </w:r>
            <w:r>
              <w:rPr>
                <w:rFonts w:ascii="Times New Roman" w:eastAsia="Times New Roman" w:hAnsi="Times New Roman" w:cs="Times New Roman"/>
                <w:sz w:val="20"/>
                <w:szCs w:val="20"/>
                <w:lang w:eastAsia="ru-RU"/>
              </w:rPr>
              <w:t>ми</w:t>
            </w:r>
            <w:r w:rsidRPr="00AF5C50">
              <w:rPr>
                <w:rFonts w:ascii="Times New Roman" w:eastAsia="Times New Roman" w:hAnsi="Times New Roman" w:cs="Times New Roman"/>
                <w:sz w:val="20"/>
                <w:szCs w:val="20"/>
                <w:lang w:eastAsia="ru-RU"/>
              </w:rPr>
              <w:t>.</w:t>
            </w:r>
          </w:p>
        </w:tc>
        <w:tc>
          <w:tcPr>
            <w:tcW w:w="1392" w:type="dxa"/>
          </w:tcPr>
          <w:p w:rsidR="00DF47EE" w:rsidRPr="00DF47EE" w:rsidRDefault="00DF47EE" w:rsidP="00DF47EE">
            <w:pPr>
              <w:rPr>
                <w:rFonts w:ascii="Times New Roman" w:eastAsia="Times New Roman" w:hAnsi="Times New Roman" w:cs="Times New Roman"/>
                <w:color w:val="000000"/>
                <w:lang w:eastAsia="ru-RU"/>
              </w:rPr>
            </w:pPr>
            <w:r w:rsidRPr="00DF47EE">
              <w:rPr>
                <w:rFonts w:ascii="Times New Roman" w:eastAsia="Times New Roman" w:hAnsi="Times New Roman" w:cs="Times New Roman"/>
                <w:color w:val="000000"/>
                <w:lang w:eastAsia="ru-RU"/>
              </w:rPr>
              <w:t>1</w:t>
            </w:r>
          </w:p>
        </w:tc>
      </w:tr>
      <w:tr w:rsidR="00DF47EE" w:rsidTr="00DF47EE">
        <w:tc>
          <w:tcPr>
            <w:tcW w:w="817" w:type="dxa"/>
          </w:tcPr>
          <w:p w:rsidR="00DF47EE" w:rsidRPr="009E0849" w:rsidRDefault="00DF47EE" w:rsidP="009E0849">
            <w:pPr>
              <w:jc w:val="center"/>
              <w:rPr>
                <w:rFonts w:ascii="Times New Roman" w:eastAsia="Times New Roman" w:hAnsi="Times New Roman" w:cs="Times New Roman"/>
                <w:color w:val="000000"/>
                <w:lang w:eastAsia="ru-RU"/>
              </w:rPr>
            </w:pPr>
            <w:r w:rsidRPr="009E0849">
              <w:rPr>
                <w:rFonts w:ascii="Times New Roman" w:eastAsia="Times New Roman" w:hAnsi="Times New Roman" w:cs="Times New Roman"/>
                <w:color w:val="000000"/>
                <w:lang w:eastAsia="ru-RU"/>
              </w:rPr>
              <w:t>2</w:t>
            </w:r>
          </w:p>
        </w:tc>
        <w:tc>
          <w:tcPr>
            <w:tcW w:w="1559" w:type="dxa"/>
          </w:tcPr>
          <w:p w:rsidR="00DF47EE" w:rsidRDefault="00DF47EE" w:rsidP="009E0849">
            <w:pPr>
              <w:jc w:val="center"/>
              <w:rPr>
                <w:rFonts w:ascii="Times New Roman" w:eastAsia="Times New Roman" w:hAnsi="Times New Roman" w:cs="Times New Roman"/>
                <w:b/>
                <w:color w:val="000000"/>
                <w:lang w:eastAsia="ru-RU"/>
              </w:rPr>
            </w:pPr>
          </w:p>
        </w:tc>
        <w:tc>
          <w:tcPr>
            <w:tcW w:w="1701" w:type="dxa"/>
            <w:gridSpan w:val="2"/>
          </w:tcPr>
          <w:p w:rsidR="00DF47EE" w:rsidRDefault="00DF47EE" w:rsidP="009E0849">
            <w:pPr>
              <w:jc w:val="center"/>
              <w:rPr>
                <w:rFonts w:ascii="Times New Roman" w:eastAsia="Times New Roman" w:hAnsi="Times New Roman" w:cs="Times New Roman"/>
                <w:b/>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Действия с обыкновенными дробями</w:t>
            </w:r>
            <w:r w:rsidRPr="00AF5C50">
              <w:rPr>
                <w:rFonts w:ascii="Times New Roman" w:eastAsia="Times New Roman" w:hAnsi="Times New Roman" w:cs="Times New Roman"/>
                <w:sz w:val="20"/>
                <w:szCs w:val="20"/>
                <w:lang w:eastAsia="ru-RU"/>
              </w:rPr>
              <w:t>.</w:t>
            </w:r>
          </w:p>
        </w:tc>
        <w:tc>
          <w:tcPr>
            <w:tcW w:w="1392" w:type="dxa"/>
          </w:tcPr>
          <w:p w:rsidR="00DF47EE" w:rsidRPr="00DF47EE" w:rsidRDefault="00DF47EE" w:rsidP="00DF47EE">
            <w:pPr>
              <w:rPr>
                <w:rFonts w:ascii="Times New Roman" w:eastAsia="Times New Roman" w:hAnsi="Times New Roman" w:cs="Times New Roman"/>
                <w:color w:val="000000"/>
                <w:lang w:eastAsia="ru-RU"/>
              </w:rPr>
            </w:pPr>
            <w:r w:rsidRPr="00DF47EE">
              <w:rPr>
                <w:rFonts w:ascii="Times New Roman" w:eastAsia="Times New Roman" w:hAnsi="Times New Roman" w:cs="Times New Roman"/>
                <w:color w:val="000000"/>
                <w:lang w:eastAsia="ru-RU"/>
              </w:rPr>
              <w:t>1</w:t>
            </w:r>
          </w:p>
        </w:tc>
      </w:tr>
      <w:tr w:rsidR="00DF47EE" w:rsidTr="00DF47EE">
        <w:tc>
          <w:tcPr>
            <w:tcW w:w="817" w:type="dxa"/>
          </w:tcPr>
          <w:p w:rsidR="00DF47EE" w:rsidRPr="009E0849" w:rsidRDefault="00DF47EE" w:rsidP="009E0849">
            <w:pPr>
              <w:jc w:val="center"/>
              <w:rPr>
                <w:rFonts w:ascii="Times New Roman" w:eastAsia="Times New Roman" w:hAnsi="Times New Roman" w:cs="Times New Roman"/>
                <w:color w:val="000000"/>
                <w:lang w:eastAsia="ru-RU"/>
              </w:rPr>
            </w:pPr>
            <w:r w:rsidRPr="009E0849">
              <w:rPr>
                <w:rFonts w:ascii="Times New Roman" w:eastAsia="Times New Roman" w:hAnsi="Times New Roman" w:cs="Times New Roman"/>
                <w:color w:val="000000"/>
                <w:lang w:eastAsia="ru-RU"/>
              </w:rPr>
              <w:t>3</w:t>
            </w:r>
          </w:p>
        </w:tc>
        <w:tc>
          <w:tcPr>
            <w:tcW w:w="1559" w:type="dxa"/>
          </w:tcPr>
          <w:p w:rsidR="00DF47EE" w:rsidRDefault="00DF47EE" w:rsidP="009E0849">
            <w:pPr>
              <w:jc w:val="center"/>
              <w:rPr>
                <w:rFonts w:ascii="Times New Roman" w:eastAsia="Times New Roman" w:hAnsi="Times New Roman" w:cs="Times New Roman"/>
                <w:b/>
                <w:color w:val="000000"/>
                <w:lang w:eastAsia="ru-RU"/>
              </w:rPr>
            </w:pPr>
          </w:p>
        </w:tc>
        <w:tc>
          <w:tcPr>
            <w:tcW w:w="1701" w:type="dxa"/>
            <w:gridSpan w:val="2"/>
          </w:tcPr>
          <w:p w:rsidR="00DF47EE" w:rsidRDefault="00DF47EE" w:rsidP="009E0849">
            <w:pPr>
              <w:jc w:val="center"/>
              <w:rPr>
                <w:rFonts w:ascii="Times New Roman" w:eastAsia="Times New Roman" w:hAnsi="Times New Roman" w:cs="Times New Roman"/>
                <w:b/>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ействия с десятичными дробями</w:t>
            </w:r>
            <w:r w:rsidRPr="00AF5C50">
              <w:rPr>
                <w:rFonts w:ascii="Times New Roman" w:eastAsia="Times New Roman" w:hAnsi="Times New Roman" w:cs="Times New Roman"/>
                <w:sz w:val="20"/>
                <w:szCs w:val="20"/>
                <w:lang w:eastAsia="ru-RU"/>
              </w:rPr>
              <w:t>.</w:t>
            </w:r>
          </w:p>
        </w:tc>
        <w:tc>
          <w:tcPr>
            <w:tcW w:w="1392" w:type="dxa"/>
          </w:tcPr>
          <w:p w:rsidR="00DF47EE" w:rsidRPr="00DF47EE" w:rsidRDefault="00DF47EE" w:rsidP="00DF47EE">
            <w:pPr>
              <w:rPr>
                <w:rFonts w:ascii="Times New Roman" w:eastAsia="Times New Roman" w:hAnsi="Times New Roman" w:cs="Times New Roman"/>
                <w:color w:val="000000"/>
                <w:lang w:eastAsia="ru-RU"/>
              </w:rPr>
            </w:pPr>
            <w:r w:rsidRPr="00DF47EE">
              <w:rPr>
                <w:rFonts w:ascii="Times New Roman" w:eastAsia="Times New Roman" w:hAnsi="Times New Roman" w:cs="Times New Roman"/>
                <w:color w:val="000000"/>
                <w:lang w:eastAsia="ru-RU"/>
              </w:rPr>
              <w:t>1</w:t>
            </w:r>
          </w:p>
        </w:tc>
      </w:tr>
      <w:tr w:rsidR="00DF47EE" w:rsidTr="00DF47EE">
        <w:tc>
          <w:tcPr>
            <w:tcW w:w="817" w:type="dxa"/>
          </w:tcPr>
          <w:p w:rsidR="00DF47EE" w:rsidRPr="009E0849" w:rsidRDefault="00DF47EE" w:rsidP="009E0849">
            <w:pPr>
              <w:jc w:val="center"/>
              <w:rPr>
                <w:rFonts w:ascii="Times New Roman" w:eastAsia="Times New Roman" w:hAnsi="Times New Roman" w:cs="Times New Roman"/>
                <w:color w:val="000000"/>
                <w:lang w:eastAsia="ru-RU"/>
              </w:rPr>
            </w:pPr>
            <w:r w:rsidRPr="009E0849">
              <w:rPr>
                <w:rFonts w:ascii="Times New Roman" w:eastAsia="Times New Roman" w:hAnsi="Times New Roman" w:cs="Times New Roman"/>
                <w:color w:val="000000"/>
                <w:lang w:eastAsia="ru-RU"/>
              </w:rPr>
              <w:lastRenderedPageBreak/>
              <w:t>4</w:t>
            </w:r>
          </w:p>
        </w:tc>
        <w:tc>
          <w:tcPr>
            <w:tcW w:w="1559" w:type="dxa"/>
          </w:tcPr>
          <w:p w:rsidR="00DF47EE" w:rsidRDefault="00DF47EE" w:rsidP="009E0849">
            <w:pPr>
              <w:jc w:val="center"/>
              <w:rPr>
                <w:rFonts w:ascii="Times New Roman" w:eastAsia="Times New Roman" w:hAnsi="Times New Roman" w:cs="Times New Roman"/>
                <w:b/>
                <w:color w:val="000000"/>
                <w:lang w:eastAsia="ru-RU"/>
              </w:rPr>
            </w:pPr>
          </w:p>
        </w:tc>
        <w:tc>
          <w:tcPr>
            <w:tcW w:w="1701" w:type="dxa"/>
            <w:gridSpan w:val="2"/>
          </w:tcPr>
          <w:p w:rsidR="00DF47EE" w:rsidRDefault="00DF47EE" w:rsidP="009E0849">
            <w:pPr>
              <w:jc w:val="center"/>
              <w:rPr>
                <w:rFonts w:ascii="Times New Roman" w:eastAsia="Times New Roman" w:hAnsi="Times New Roman" w:cs="Times New Roman"/>
                <w:b/>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Проценты.</w:t>
            </w:r>
          </w:p>
        </w:tc>
        <w:tc>
          <w:tcPr>
            <w:tcW w:w="1392" w:type="dxa"/>
          </w:tcPr>
          <w:p w:rsidR="00DF47EE" w:rsidRPr="00DF47EE" w:rsidRDefault="00DF47EE" w:rsidP="00DF47EE">
            <w:pPr>
              <w:rPr>
                <w:rFonts w:ascii="Times New Roman" w:eastAsia="Times New Roman" w:hAnsi="Times New Roman" w:cs="Times New Roman"/>
                <w:color w:val="000000"/>
                <w:lang w:eastAsia="ru-RU"/>
              </w:rPr>
            </w:pPr>
            <w:r w:rsidRPr="00DF47EE">
              <w:rPr>
                <w:rFonts w:ascii="Times New Roman" w:eastAsia="Times New Roman" w:hAnsi="Times New Roman" w:cs="Times New Roman"/>
                <w:color w:val="000000"/>
                <w:lang w:eastAsia="ru-RU"/>
              </w:rPr>
              <w:t>1</w:t>
            </w:r>
          </w:p>
        </w:tc>
      </w:tr>
      <w:tr w:rsidR="00DF47EE" w:rsidTr="00DF47EE">
        <w:tc>
          <w:tcPr>
            <w:tcW w:w="817" w:type="dxa"/>
          </w:tcPr>
          <w:p w:rsidR="00DF47EE" w:rsidRPr="009E0849" w:rsidRDefault="00DF47EE" w:rsidP="009E0849">
            <w:pPr>
              <w:jc w:val="center"/>
              <w:rPr>
                <w:rFonts w:ascii="Times New Roman" w:eastAsia="Times New Roman" w:hAnsi="Times New Roman" w:cs="Times New Roman"/>
                <w:color w:val="000000"/>
                <w:lang w:eastAsia="ru-RU"/>
              </w:rPr>
            </w:pPr>
            <w:r w:rsidRPr="009E0849">
              <w:rPr>
                <w:rFonts w:ascii="Times New Roman" w:eastAsia="Times New Roman" w:hAnsi="Times New Roman" w:cs="Times New Roman"/>
                <w:color w:val="000000"/>
                <w:lang w:eastAsia="ru-RU"/>
              </w:rPr>
              <w:t>5</w:t>
            </w:r>
          </w:p>
        </w:tc>
        <w:tc>
          <w:tcPr>
            <w:tcW w:w="1559" w:type="dxa"/>
          </w:tcPr>
          <w:p w:rsidR="00DF47EE" w:rsidRDefault="00DF47EE" w:rsidP="009E0849">
            <w:pPr>
              <w:jc w:val="center"/>
              <w:rPr>
                <w:rFonts w:ascii="Times New Roman" w:eastAsia="Times New Roman" w:hAnsi="Times New Roman" w:cs="Times New Roman"/>
                <w:b/>
                <w:color w:val="000000"/>
                <w:lang w:eastAsia="ru-RU"/>
              </w:rPr>
            </w:pPr>
          </w:p>
        </w:tc>
        <w:tc>
          <w:tcPr>
            <w:tcW w:w="1701" w:type="dxa"/>
            <w:gridSpan w:val="2"/>
          </w:tcPr>
          <w:p w:rsidR="00DF47EE" w:rsidRDefault="00DF47EE" w:rsidP="009E0849">
            <w:pPr>
              <w:jc w:val="center"/>
              <w:rPr>
                <w:rFonts w:ascii="Times New Roman" w:eastAsia="Times New Roman" w:hAnsi="Times New Roman" w:cs="Times New Roman"/>
                <w:b/>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Решение задач</w:t>
            </w:r>
          </w:p>
        </w:tc>
        <w:tc>
          <w:tcPr>
            <w:tcW w:w="1392" w:type="dxa"/>
          </w:tcPr>
          <w:p w:rsidR="00DF47EE" w:rsidRPr="00DF47EE" w:rsidRDefault="00DF47EE" w:rsidP="00DF47EE">
            <w:pPr>
              <w:rPr>
                <w:rFonts w:ascii="Times New Roman" w:eastAsia="Times New Roman" w:hAnsi="Times New Roman" w:cs="Times New Roman"/>
                <w:color w:val="000000"/>
                <w:lang w:eastAsia="ru-RU"/>
              </w:rPr>
            </w:pPr>
            <w:r w:rsidRPr="00DF47EE">
              <w:rPr>
                <w:rFonts w:ascii="Times New Roman" w:eastAsia="Times New Roman" w:hAnsi="Times New Roman" w:cs="Times New Roman"/>
                <w:color w:val="000000"/>
                <w:lang w:eastAsia="ru-RU"/>
              </w:rPr>
              <w:t>1</w:t>
            </w:r>
          </w:p>
        </w:tc>
      </w:tr>
      <w:tr w:rsidR="00DF47EE" w:rsidTr="00DF47EE">
        <w:tc>
          <w:tcPr>
            <w:tcW w:w="817" w:type="dxa"/>
          </w:tcPr>
          <w:p w:rsidR="00DF47EE" w:rsidRPr="009E0849" w:rsidRDefault="00DF47EE" w:rsidP="009E0849">
            <w:pPr>
              <w:jc w:val="center"/>
              <w:rPr>
                <w:rFonts w:ascii="Times New Roman" w:eastAsia="Times New Roman" w:hAnsi="Times New Roman" w:cs="Times New Roman"/>
                <w:color w:val="000000"/>
                <w:lang w:eastAsia="ru-RU"/>
              </w:rPr>
            </w:pPr>
            <w:r w:rsidRPr="009E0849">
              <w:rPr>
                <w:rFonts w:ascii="Times New Roman" w:eastAsia="Times New Roman" w:hAnsi="Times New Roman" w:cs="Times New Roman"/>
                <w:color w:val="000000"/>
                <w:lang w:eastAsia="ru-RU"/>
              </w:rPr>
              <w:t>6</w:t>
            </w:r>
          </w:p>
        </w:tc>
        <w:tc>
          <w:tcPr>
            <w:tcW w:w="1559" w:type="dxa"/>
          </w:tcPr>
          <w:p w:rsidR="00DF47EE" w:rsidRDefault="00DF47EE" w:rsidP="009E0849">
            <w:pPr>
              <w:jc w:val="center"/>
              <w:rPr>
                <w:rFonts w:ascii="Times New Roman" w:eastAsia="Times New Roman" w:hAnsi="Times New Roman" w:cs="Times New Roman"/>
                <w:b/>
                <w:color w:val="000000"/>
                <w:lang w:eastAsia="ru-RU"/>
              </w:rPr>
            </w:pPr>
          </w:p>
        </w:tc>
        <w:tc>
          <w:tcPr>
            <w:tcW w:w="1701" w:type="dxa"/>
            <w:gridSpan w:val="2"/>
          </w:tcPr>
          <w:p w:rsidR="00DF47EE" w:rsidRDefault="00DF47EE" w:rsidP="009E0849">
            <w:pPr>
              <w:jc w:val="center"/>
              <w:rPr>
                <w:rFonts w:ascii="Times New Roman" w:eastAsia="Times New Roman" w:hAnsi="Times New Roman" w:cs="Times New Roman"/>
                <w:b/>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Вводная диагностика</w:t>
            </w:r>
          </w:p>
        </w:tc>
        <w:tc>
          <w:tcPr>
            <w:tcW w:w="1392" w:type="dxa"/>
          </w:tcPr>
          <w:p w:rsidR="00DF47EE" w:rsidRPr="00DF47EE" w:rsidRDefault="00DF47EE" w:rsidP="00DF47EE">
            <w:pPr>
              <w:rPr>
                <w:rFonts w:ascii="Times New Roman" w:eastAsia="Times New Roman" w:hAnsi="Times New Roman" w:cs="Times New Roman"/>
                <w:color w:val="000000"/>
                <w:lang w:eastAsia="ru-RU"/>
              </w:rPr>
            </w:pPr>
            <w:r w:rsidRPr="00DF47EE">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507668" w:rsidRDefault="00DF47EE" w:rsidP="009E084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ДЕЛИМОСТЬ ЧИСЕЛ</w:t>
            </w:r>
          </w:p>
        </w:tc>
        <w:tc>
          <w:tcPr>
            <w:tcW w:w="1392" w:type="dxa"/>
          </w:tcPr>
          <w:p w:rsidR="00DF47EE" w:rsidRPr="00507668" w:rsidRDefault="00DF47EE" w:rsidP="009E0849">
            <w:pPr>
              <w:jc w:val="center"/>
              <w:rPr>
                <w:rFonts w:ascii="Times New Roman" w:eastAsia="Times New Roman" w:hAnsi="Times New Roman" w:cs="Times New Roman"/>
                <w:b/>
                <w:color w:val="000000"/>
                <w:lang w:eastAsia="ru-RU"/>
              </w:rPr>
            </w:pPr>
            <w:r w:rsidRPr="00507668">
              <w:rPr>
                <w:rFonts w:ascii="Times New Roman" w:eastAsia="Times New Roman" w:hAnsi="Times New Roman" w:cs="Times New Roman"/>
                <w:b/>
                <w:color w:val="000000"/>
                <w:lang w:eastAsia="ru-RU"/>
              </w:rPr>
              <w:t>20</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Делители и кратные.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Делители и кратные.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Делители и кратные. Решение текстовых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Признаки делимости на 10, на 5 и на 2.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Признаки делимости на 10, на 5 и на 2.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Признаки делимости на 10, на 5 и на 2. Решение уравнений</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Признаки делимости на 9 и на 3.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Признаки делимости на 9 и на 3.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Признаки делимости на 9 и на 3. Решение уравнений.</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Простые и составные числа.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Простые и составные числа</w:t>
            </w:r>
            <w:proofErr w:type="gramStart"/>
            <w:r w:rsidRPr="00AF5C50">
              <w:rPr>
                <w:rFonts w:ascii="Times New Roman" w:eastAsia="Times New Roman" w:hAnsi="Times New Roman" w:cs="Times New Roman"/>
                <w:sz w:val="20"/>
                <w:szCs w:val="20"/>
                <w:lang w:eastAsia="ru-RU"/>
              </w:rPr>
              <w:t xml:space="preserve">.. </w:t>
            </w:r>
            <w:proofErr w:type="gramEnd"/>
            <w:r w:rsidRPr="00AF5C50">
              <w:rPr>
                <w:rFonts w:ascii="Times New Roman" w:eastAsia="Times New Roman" w:hAnsi="Times New Roman" w:cs="Times New Roman"/>
                <w:sz w:val="20"/>
                <w:szCs w:val="20"/>
                <w:lang w:eastAsia="ru-RU"/>
              </w:rPr>
              <w:t>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Разложение на простые множители.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Разложение на простые множители.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CA5E2E" w:rsidRDefault="00DF47EE" w:rsidP="009E0849">
            <w:pPr>
              <w:rPr>
                <w:rFonts w:ascii="Times New Roman" w:eastAsia="Times New Roman" w:hAnsi="Times New Roman" w:cs="Times New Roman"/>
                <w:sz w:val="20"/>
                <w:szCs w:val="20"/>
                <w:lang w:eastAsia="ru-RU"/>
              </w:rPr>
            </w:pPr>
            <w:r w:rsidRPr="00CA5E2E">
              <w:rPr>
                <w:rFonts w:ascii="Times New Roman" w:eastAsia="Times New Roman" w:hAnsi="Times New Roman" w:cs="Times New Roman"/>
                <w:sz w:val="20"/>
                <w:szCs w:val="20"/>
                <w:lang w:eastAsia="ru-RU"/>
              </w:rPr>
              <w:t>НОД. Взаимно простые числа.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CA5E2E" w:rsidRDefault="00DF47EE" w:rsidP="009E0849">
            <w:pPr>
              <w:rPr>
                <w:rFonts w:ascii="Times New Roman" w:eastAsia="Times New Roman" w:hAnsi="Times New Roman" w:cs="Times New Roman"/>
                <w:sz w:val="20"/>
                <w:szCs w:val="20"/>
                <w:lang w:eastAsia="ru-RU"/>
              </w:rPr>
            </w:pPr>
            <w:r w:rsidRPr="00CA5E2E">
              <w:rPr>
                <w:rFonts w:ascii="Times New Roman" w:eastAsia="Times New Roman" w:hAnsi="Times New Roman" w:cs="Times New Roman"/>
                <w:sz w:val="20"/>
                <w:szCs w:val="20"/>
                <w:lang w:eastAsia="ru-RU"/>
              </w:rPr>
              <w:t>НОД. Взаимно простые числа.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CA5E2E" w:rsidRDefault="00DF47EE" w:rsidP="009E0849">
            <w:pPr>
              <w:rPr>
                <w:rFonts w:ascii="Times New Roman" w:eastAsia="Times New Roman" w:hAnsi="Times New Roman" w:cs="Times New Roman"/>
                <w:sz w:val="20"/>
                <w:szCs w:val="20"/>
                <w:lang w:eastAsia="ru-RU"/>
              </w:rPr>
            </w:pPr>
            <w:r w:rsidRPr="00CA5E2E">
              <w:rPr>
                <w:rFonts w:ascii="Times New Roman" w:eastAsia="Times New Roman" w:hAnsi="Times New Roman" w:cs="Times New Roman"/>
                <w:sz w:val="20"/>
                <w:szCs w:val="20"/>
                <w:lang w:eastAsia="ru-RU"/>
              </w:rPr>
              <w:t>НОД. Взаимно простые числа. Решение геометрических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Наименьшее общее кратное.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CA5E2E" w:rsidRDefault="00DF47EE" w:rsidP="009E0849">
            <w:pPr>
              <w:spacing w:before="60"/>
              <w:rPr>
                <w:rFonts w:ascii="Times New Roman" w:eastAsia="Times New Roman" w:hAnsi="Times New Roman" w:cs="Times New Roman"/>
                <w:sz w:val="20"/>
                <w:szCs w:val="20"/>
                <w:lang w:eastAsia="ru-RU"/>
              </w:rPr>
            </w:pPr>
            <w:r w:rsidRPr="00CA5E2E">
              <w:rPr>
                <w:rFonts w:ascii="Times New Roman" w:eastAsia="Times New Roman" w:hAnsi="Times New Roman" w:cs="Times New Roman"/>
                <w:sz w:val="20"/>
                <w:szCs w:val="20"/>
                <w:lang w:eastAsia="ru-RU"/>
              </w:rPr>
              <w:t>Наименьшее общее кратное</w:t>
            </w:r>
            <w:proofErr w:type="gramStart"/>
            <w:r w:rsidRPr="00CA5E2E">
              <w:rPr>
                <w:rFonts w:ascii="Times New Roman" w:eastAsia="Times New Roman" w:hAnsi="Times New Roman" w:cs="Times New Roman"/>
                <w:sz w:val="20"/>
                <w:szCs w:val="20"/>
                <w:lang w:eastAsia="ru-RU"/>
              </w:rPr>
              <w:t xml:space="preserve">.. </w:t>
            </w:r>
            <w:proofErr w:type="gramEnd"/>
            <w:r w:rsidRPr="00CA5E2E">
              <w:rPr>
                <w:rFonts w:ascii="Times New Roman" w:eastAsia="Times New Roman" w:hAnsi="Times New Roman" w:cs="Times New Roman"/>
                <w:sz w:val="20"/>
                <w:szCs w:val="20"/>
                <w:lang w:eastAsia="ru-RU"/>
              </w:rPr>
              <w:t>Решение текстовых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CA5E2E" w:rsidRDefault="00DF47EE" w:rsidP="009E084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Обобщающий урок по теме: «Делимость чисел».</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1A2401" w:rsidRDefault="00DF47EE" w:rsidP="009E0849">
            <w:pPr>
              <w:spacing w:before="60"/>
              <w:rPr>
                <w:rFonts w:ascii="Times New Roman" w:eastAsia="Times New Roman" w:hAnsi="Times New Roman" w:cs="Times New Roman"/>
                <w:b/>
                <w:sz w:val="20"/>
                <w:szCs w:val="20"/>
                <w:lang w:eastAsia="ru-RU"/>
              </w:rPr>
            </w:pPr>
            <w:r w:rsidRPr="001A2401">
              <w:rPr>
                <w:rFonts w:ascii="Times New Roman" w:eastAsia="Times New Roman" w:hAnsi="Times New Roman" w:cs="Times New Roman"/>
                <w:b/>
                <w:sz w:val="20"/>
                <w:szCs w:val="20"/>
                <w:lang w:eastAsia="ru-RU"/>
              </w:rPr>
              <w:t>Контрольная работа №1 по теме: «Делимость чисел».</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507668" w:rsidRDefault="00DF47EE" w:rsidP="009E084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СЛОЖЕНИЕ И ВЫЧИТАНИЕ ДРОБЕЙ С РАЗНЫМИ ЗНАМЕНАТЕЛЯМИ</w:t>
            </w:r>
          </w:p>
        </w:tc>
        <w:tc>
          <w:tcPr>
            <w:tcW w:w="1392" w:type="dxa"/>
          </w:tcPr>
          <w:p w:rsidR="00DF47EE" w:rsidRPr="00507668" w:rsidRDefault="00DF47EE" w:rsidP="009E084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Основное свойство дроби.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Основное свойство дроби.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Сокращение дробей.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Сокращение дробей.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Приведение дробей к общему знаменателю.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Приведение дробей к общему знаменателю.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9E0849" w:rsidRDefault="00DF47EE" w:rsidP="009E0849">
            <w:pPr>
              <w:rPr>
                <w:rFonts w:ascii="Times New Roman" w:eastAsia="Times New Roman" w:hAnsi="Times New Roman" w:cs="Times New Roman"/>
                <w:sz w:val="20"/>
                <w:szCs w:val="20"/>
                <w:lang w:eastAsia="ru-RU"/>
              </w:rPr>
            </w:pPr>
            <w:r w:rsidRPr="009E0849">
              <w:rPr>
                <w:rFonts w:ascii="Times New Roman" w:eastAsia="Times New Roman" w:hAnsi="Times New Roman" w:cs="Times New Roman"/>
                <w:sz w:val="20"/>
                <w:szCs w:val="20"/>
                <w:lang w:eastAsia="ru-RU"/>
              </w:rPr>
              <w:t>Сравнение дробей.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Сравнение дробей.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и вычитание дробей с разными знаменателями.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и вычитание дробей с разными знаменателями.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9E0849">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и вычитание дробей с разными знаменателями. Решение уравнений.</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и вычитание дробей с разными знаменателями. Найти значение выражения.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и вычитание дробей с разными знаменателями. Решение текстовых задач на движение.</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Обобщающий урок по теме:</w:t>
            </w:r>
            <w:r w:rsidRPr="00AF5C50">
              <w:rPr>
                <w:rFonts w:ascii="Times New Roman" w:eastAsia="Times New Roman" w:hAnsi="Times New Roman" w:cs="Times New Roman"/>
                <w:i/>
                <w:sz w:val="20"/>
                <w:szCs w:val="20"/>
                <w:lang w:eastAsia="ru-RU"/>
              </w:rPr>
              <w:t xml:space="preserve"> "Сложение и вычитание дробей с разными знаменателями".</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1A2401" w:rsidRDefault="00DF47EE" w:rsidP="00DF47EE">
            <w:pPr>
              <w:rPr>
                <w:rFonts w:ascii="Times New Roman" w:eastAsia="Times New Roman" w:hAnsi="Times New Roman" w:cs="Times New Roman"/>
                <w:b/>
                <w:sz w:val="20"/>
                <w:szCs w:val="20"/>
                <w:lang w:eastAsia="ru-RU"/>
              </w:rPr>
            </w:pPr>
            <w:r w:rsidRPr="001A2401">
              <w:rPr>
                <w:rFonts w:ascii="Times New Roman" w:eastAsia="Times New Roman" w:hAnsi="Times New Roman" w:cs="Times New Roman"/>
                <w:b/>
                <w:sz w:val="20"/>
                <w:szCs w:val="20"/>
                <w:u w:val="single"/>
                <w:lang w:eastAsia="ru-RU"/>
              </w:rPr>
              <w:t>Контрольная работа № 2</w:t>
            </w:r>
            <w:r w:rsidRPr="001A2401">
              <w:rPr>
                <w:rFonts w:ascii="Times New Roman" w:eastAsia="Times New Roman" w:hAnsi="Times New Roman" w:cs="Times New Roman"/>
                <w:b/>
                <w:sz w:val="20"/>
                <w:szCs w:val="20"/>
                <w:lang w:eastAsia="ru-RU"/>
              </w:rPr>
              <w:t xml:space="preserve"> по теме: </w:t>
            </w:r>
            <w:r w:rsidRPr="001A2401">
              <w:rPr>
                <w:rFonts w:ascii="Times New Roman" w:eastAsia="Times New Roman" w:hAnsi="Times New Roman" w:cs="Times New Roman"/>
                <w:b/>
                <w:i/>
                <w:sz w:val="20"/>
                <w:szCs w:val="20"/>
                <w:lang w:eastAsia="ru-RU"/>
              </w:rPr>
              <w:t>"Сложение и вычитание дробей с разными знаменателями".</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Анализ контрольной работы. </w:t>
            </w:r>
            <w:r w:rsidRPr="00AF5C50">
              <w:rPr>
                <w:rFonts w:ascii="Times New Roman" w:eastAsia="Times New Roman" w:hAnsi="Times New Roman" w:cs="Times New Roman"/>
                <w:sz w:val="20"/>
                <w:szCs w:val="20"/>
                <w:lang w:eastAsia="ru-RU"/>
              </w:rPr>
              <w:t>Сложение и вычитание смешанных чисел. Основные понятия.</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и вычитание смешанных чисел Решение задач.</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и вычитание смешанных чисел. Решение уравнений.</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и вычитание смешанных чисел. Решение текстовых задач на производительность</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 xml:space="preserve">Сложение и вычитание смешанных чисел. Обобщение </w:t>
            </w:r>
            <w:proofErr w:type="gramStart"/>
            <w:r w:rsidRPr="00AF5C50">
              <w:rPr>
                <w:rFonts w:ascii="Times New Roman" w:eastAsia="Times New Roman" w:hAnsi="Times New Roman" w:cs="Times New Roman"/>
                <w:sz w:val="20"/>
                <w:szCs w:val="20"/>
                <w:lang w:eastAsia="ru-RU"/>
              </w:rPr>
              <w:t>изученного</w:t>
            </w:r>
            <w:proofErr w:type="gramEnd"/>
            <w:r w:rsidRPr="00AF5C50">
              <w:rPr>
                <w:rFonts w:ascii="Times New Roman" w:eastAsia="Times New Roman" w:hAnsi="Times New Roman" w:cs="Times New Roman"/>
                <w:sz w:val="20"/>
                <w:szCs w:val="20"/>
                <w:lang w:eastAsia="ru-RU"/>
              </w:rPr>
              <w:t>.</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1A2401" w:rsidRDefault="00DF47EE" w:rsidP="00DF47EE">
            <w:pPr>
              <w:rPr>
                <w:rFonts w:ascii="Times New Roman" w:eastAsia="Times New Roman" w:hAnsi="Times New Roman" w:cs="Times New Roman"/>
                <w:b/>
                <w:sz w:val="20"/>
                <w:szCs w:val="20"/>
                <w:lang w:eastAsia="ru-RU"/>
              </w:rPr>
            </w:pPr>
            <w:r w:rsidRPr="001A2401">
              <w:rPr>
                <w:rFonts w:ascii="Times New Roman" w:eastAsia="Times New Roman" w:hAnsi="Times New Roman" w:cs="Times New Roman"/>
                <w:b/>
                <w:sz w:val="20"/>
                <w:szCs w:val="20"/>
                <w:u w:val="single"/>
                <w:lang w:eastAsia="ru-RU"/>
              </w:rPr>
              <w:t>Контрольная работа № 3</w:t>
            </w:r>
            <w:r w:rsidRPr="001A2401">
              <w:rPr>
                <w:rFonts w:ascii="Times New Roman" w:eastAsia="Times New Roman" w:hAnsi="Times New Roman" w:cs="Times New Roman"/>
                <w:b/>
                <w:sz w:val="20"/>
                <w:szCs w:val="20"/>
                <w:lang w:eastAsia="ru-RU"/>
              </w:rPr>
              <w:t xml:space="preserve"> по теме: </w:t>
            </w:r>
            <w:r w:rsidRPr="001A2401">
              <w:rPr>
                <w:rFonts w:ascii="Times New Roman" w:eastAsia="Times New Roman" w:hAnsi="Times New Roman" w:cs="Times New Roman"/>
                <w:b/>
                <w:i/>
                <w:sz w:val="20"/>
                <w:szCs w:val="20"/>
                <w:lang w:eastAsia="ru-RU"/>
              </w:rPr>
              <w:t>"Сложение и вычитание  смешанных чисел".</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559" w:type="dxa"/>
          </w:tcPr>
          <w:p w:rsidR="00DF47EE" w:rsidRPr="00507668" w:rsidRDefault="00DF47EE" w:rsidP="009E0849">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9E0849">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9E084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BE2831" w:rsidRDefault="00DF47EE" w:rsidP="001A2401">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УМНОЖЕНИЕ И ДЕЛЕНИЕ ОБЫКНОВЕННЫХ ДРОБЕЙ</w:t>
            </w:r>
          </w:p>
        </w:tc>
        <w:tc>
          <w:tcPr>
            <w:tcW w:w="1392" w:type="dxa"/>
          </w:tcPr>
          <w:p w:rsidR="00DF47EE" w:rsidRPr="00BE2831" w:rsidRDefault="00DF47EE" w:rsidP="009E0849">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1A2401">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Умножение дробей. Основные понятия.</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1A2401">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Умножение дробей. Решение задач.</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1A2401">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Умножение дробей. Найти значение выражения.</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1A2401">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Умножение дробей. Решение текстовых задач.</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Нахождение дроби от числа. Основные понятия.</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Нахождение дроби от числа. Решение текстовых задач.</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Нахождение дроби от числа. Найти значение выражения.</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Применение распределительного свойства умножения. Основные понятия.</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Применение распределительного свойства умножения Решение уравнений.</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Применение распределительного свойства умножения. Решение текстовых задач</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502FE8" w:rsidRDefault="00DF47EE" w:rsidP="001A2401">
            <w:pPr>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Обобщающий урок по теме: </w:t>
            </w:r>
            <w:r w:rsidRPr="00AF5C50">
              <w:rPr>
                <w:rFonts w:ascii="Times New Roman" w:eastAsia="Times New Roman" w:hAnsi="Times New Roman" w:cs="Times New Roman"/>
                <w:i/>
                <w:sz w:val="20"/>
                <w:szCs w:val="20"/>
                <w:lang w:eastAsia="ru-RU"/>
              </w:rPr>
              <w:t>"Умножение дробей".</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502FE8" w:rsidRDefault="00DF47EE" w:rsidP="00DF47EE">
            <w:pPr>
              <w:rPr>
                <w:rFonts w:ascii="Times New Roman" w:eastAsia="Times New Roman" w:hAnsi="Times New Roman" w:cs="Times New Roman"/>
                <w:b/>
                <w:i/>
                <w:sz w:val="20"/>
                <w:szCs w:val="20"/>
                <w:lang w:eastAsia="ru-RU"/>
              </w:rPr>
            </w:pPr>
            <w:r w:rsidRPr="00502FE8">
              <w:rPr>
                <w:rFonts w:ascii="Times New Roman" w:eastAsia="Times New Roman" w:hAnsi="Times New Roman" w:cs="Times New Roman"/>
                <w:b/>
                <w:sz w:val="20"/>
                <w:szCs w:val="20"/>
                <w:u w:val="single"/>
                <w:lang w:eastAsia="ru-RU"/>
              </w:rPr>
              <w:t>Контрольная работа № 4</w:t>
            </w:r>
            <w:r w:rsidRPr="00502FE8">
              <w:rPr>
                <w:rFonts w:ascii="Times New Roman" w:eastAsia="Times New Roman" w:hAnsi="Times New Roman" w:cs="Times New Roman"/>
                <w:b/>
                <w:sz w:val="20"/>
                <w:szCs w:val="20"/>
                <w:lang w:eastAsia="ru-RU"/>
              </w:rPr>
              <w:t xml:space="preserve"> по теме: </w:t>
            </w:r>
            <w:r w:rsidRPr="00502FE8">
              <w:rPr>
                <w:rFonts w:ascii="Times New Roman" w:eastAsia="Times New Roman" w:hAnsi="Times New Roman" w:cs="Times New Roman"/>
                <w:b/>
                <w:i/>
                <w:sz w:val="20"/>
                <w:szCs w:val="20"/>
                <w:lang w:eastAsia="ru-RU"/>
              </w:rPr>
              <w:t>"Умножение дробей".</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spacing w:before="12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Взаимно обратные числа. Основные понятия.</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spacing w:before="120"/>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Взаимно обратные числа. Решение задач.</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spacing w:before="60"/>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Деление. Основные понятия.</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spacing w:before="60"/>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Деление. Решение уравнений .</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spacing w:before="60"/>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Деление. Решение текстовых задач .</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spacing w:before="60"/>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Деление. Найти значение выражения .</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spacing w:before="60"/>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Деление. Решение различных задач .</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21</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spacing w:before="60"/>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Деление. Обобщить изученное .</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502FE8" w:rsidRDefault="00DF47EE" w:rsidP="00DF47EE">
            <w:pPr>
              <w:spacing w:before="60"/>
              <w:rPr>
                <w:rFonts w:ascii="Times New Roman" w:eastAsia="Times New Roman" w:hAnsi="Times New Roman" w:cs="Times New Roman"/>
                <w:b/>
                <w:i/>
                <w:sz w:val="20"/>
                <w:szCs w:val="20"/>
                <w:lang w:eastAsia="ru-RU"/>
              </w:rPr>
            </w:pPr>
            <w:r w:rsidRPr="00502FE8">
              <w:rPr>
                <w:rFonts w:ascii="Times New Roman" w:eastAsia="Times New Roman" w:hAnsi="Times New Roman" w:cs="Times New Roman"/>
                <w:b/>
                <w:sz w:val="20"/>
                <w:szCs w:val="20"/>
                <w:u w:val="single"/>
                <w:lang w:eastAsia="ru-RU"/>
              </w:rPr>
              <w:t>Контрольная работа № 5</w:t>
            </w:r>
            <w:r w:rsidRPr="00502FE8">
              <w:rPr>
                <w:rFonts w:ascii="Times New Roman" w:eastAsia="Times New Roman" w:hAnsi="Times New Roman" w:cs="Times New Roman"/>
                <w:b/>
                <w:sz w:val="20"/>
                <w:szCs w:val="20"/>
                <w:lang w:eastAsia="ru-RU"/>
              </w:rPr>
              <w:t xml:space="preserve"> по теме </w:t>
            </w:r>
            <w:r w:rsidRPr="00502FE8">
              <w:rPr>
                <w:rFonts w:ascii="Times New Roman" w:eastAsia="Times New Roman" w:hAnsi="Times New Roman" w:cs="Times New Roman"/>
                <w:b/>
                <w:i/>
                <w:sz w:val="20"/>
                <w:szCs w:val="20"/>
                <w:lang w:eastAsia="ru-RU"/>
              </w:rPr>
              <w:t>«Деление дробей»</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spacing w:before="60"/>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Нахождение числа по его дроби. Основные понятия.</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Нахождение числа по его дроби. Решение задач.</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Нахождение числа по его дроби. Решение текстовых задач</w:t>
            </w:r>
            <w:proofErr w:type="gramStart"/>
            <w:r w:rsidRPr="001A2401">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Нахождение числа по его дроби. Выполните действия .</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1A2401" w:rsidRDefault="00DF47EE" w:rsidP="00DF47EE">
            <w:pPr>
              <w:rPr>
                <w:rFonts w:ascii="Times New Roman" w:eastAsia="Times New Roman" w:hAnsi="Times New Roman" w:cs="Times New Roman"/>
                <w:sz w:val="20"/>
                <w:szCs w:val="20"/>
                <w:lang w:eastAsia="ru-RU"/>
              </w:rPr>
            </w:pPr>
            <w:r w:rsidRPr="001A2401">
              <w:rPr>
                <w:rFonts w:ascii="Times New Roman" w:eastAsia="Times New Roman" w:hAnsi="Times New Roman" w:cs="Times New Roman"/>
                <w:sz w:val="20"/>
                <w:szCs w:val="20"/>
                <w:lang w:eastAsia="ru-RU"/>
              </w:rPr>
              <w:t>Дробные выражения. Основные понятия .</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Дробные выражения. Найти значение выражения</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Дробные выражения.. Решение задач</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502FE8" w:rsidRDefault="00DF47EE" w:rsidP="00DF47EE">
            <w:pPr>
              <w:rPr>
                <w:rFonts w:ascii="Times New Roman" w:eastAsia="Times New Roman" w:hAnsi="Times New Roman" w:cs="Times New Roman"/>
                <w:b/>
                <w:sz w:val="20"/>
                <w:szCs w:val="20"/>
                <w:lang w:eastAsia="ru-RU"/>
              </w:rPr>
            </w:pPr>
            <w:r w:rsidRPr="00502FE8">
              <w:rPr>
                <w:rFonts w:ascii="Times New Roman" w:eastAsia="Times New Roman" w:hAnsi="Times New Roman" w:cs="Times New Roman"/>
                <w:b/>
                <w:sz w:val="20"/>
                <w:szCs w:val="20"/>
                <w:u w:val="single"/>
                <w:lang w:eastAsia="ru-RU"/>
              </w:rPr>
              <w:t>Контрольная работа № 6</w:t>
            </w:r>
            <w:r w:rsidRPr="00502FE8">
              <w:rPr>
                <w:rFonts w:ascii="Times New Roman" w:eastAsia="Times New Roman" w:hAnsi="Times New Roman" w:cs="Times New Roman"/>
                <w:b/>
                <w:sz w:val="20"/>
                <w:szCs w:val="20"/>
                <w:lang w:eastAsia="ru-RU"/>
              </w:rPr>
              <w:t xml:space="preserve"> по теме: </w:t>
            </w:r>
            <w:r w:rsidRPr="00502FE8">
              <w:rPr>
                <w:rFonts w:ascii="Times New Roman" w:eastAsia="Times New Roman" w:hAnsi="Times New Roman" w:cs="Times New Roman"/>
                <w:b/>
                <w:i/>
                <w:sz w:val="20"/>
                <w:szCs w:val="20"/>
                <w:lang w:eastAsia="ru-RU"/>
              </w:rPr>
              <w:t>"Деление дробей".</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559" w:type="dxa"/>
          </w:tcPr>
          <w:p w:rsidR="00DF47EE" w:rsidRPr="00507668" w:rsidRDefault="00DF47EE" w:rsidP="001A2401">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1A2401">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1A240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BE2831" w:rsidRDefault="00DF47EE" w:rsidP="00502FE8">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ОТНОШЕНИЯ И ПРОПОРЦИИ</w:t>
            </w:r>
          </w:p>
        </w:tc>
        <w:tc>
          <w:tcPr>
            <w:tcW w:w="1392" w:type="dxa"/>
          </w:tcPr>
          <w:p w:rsidR="00DF47EE" w:rsidRPr="00BE2831" w:rsidRDefault="00DF47EE" w:rsidP="001A2401">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502FE8">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Отношения.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502FE8">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Отношения. Решение задач.</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502FE8">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Пропорции.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502FE8">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Пропорции Решение уравнений</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502FE8">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Пропорции. Решение задач</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502FE8">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Прямая и обратная пропорциональные зависимости.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502FE8">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Прямая и обратная пропорциональные зависимости. Решение текстовых задач .</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Прямая и обратная пропорциональные зависимости. Обобщить изученное .</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502FE8" w:rsidRDefault="00DF47EE" w:rsidP="00DF47EE">
            <w:pPr>
              <w:rPr>
                <w:rFonts w:ascii="Times New Roman" w:eastAsia="Times New Roman" w:hAnsi="Times New Roman" w:cs="Times New Roman"/>
                <w:b/>
                <w:sz w:val="20"/>
                <w:szCs w:val="20"/>
                <w:lang w:eastAsia="ru-RU"/>
              </w:rPr>
            </w:pPr>
            <w:r w:rsidRPr="00502FE8">
              <w:rPr>
                <w:rFonts w:ascii="Times New Roman" w:eastAsia="Times New Roman" w:hAnsi="Times New Roman" w:cs="Times New Roman"/>
                <w:b/>
                <w:sz w:val="20"/>
                <w:szCs w:val="20"/>
                <w:u w:val="single"/>
                <w:lang w:eastAsia="ru-RU"/>
              </w:rPr>
              <w:t>Контрольная работа № 7</w:t>
            </w:r>
            <w:r w:rsidRPr="00502FE8">
              <w:rPr>
                <w:rFonts w:ascii="Times New Roman" w:eastAsia="Times New Roman" w:hAnsi="Times New Roman" w:cs="Times New Roman"/>
                <w:b/>
                <w:sz w:val="20"/>
                <w:szCs w:val="20"/>
                <w:lang w:eastAsia="ru-RU"/>
              </w:rPr>
              <w:t xml:space="preserve"> по теме: </w:t>
            </w:r>
            <w:r w:rsidRPr="00502FE8">
              <w:rPr>
                <w:rFonts w:ascii="Times New Roman" w:eastAsia="Times New Roman" w:hAnsi="Times New Roman" w:cs="Times New Roman"/>
                <w:b/>
                <w:i/>
                <w:sz w:val="20"/>
                <w:szCs w:val="20"/>
                <w:lang w:eastAsia="ru-RU"/>
              </w:rPr>
              <w:t>"Отношения и пропорции".</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Масштаб.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Масштаб. Решение задач.</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Длина окружности.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Площадь круга.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Длина окружности. Площадь круга. Решение задач.</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Шар.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Шар. Решение задач.</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502FE8" w:rsidRDefault="00DF47EE" w:rsidP="00502FE8">
            <w:pPr>
              <w:rPr>
                <w:rFonts w:ascii="Times New Roman" w:eastAsia="Times New Roman" w:hAnsi="Times New Roman" w:cs="Times New Roman"/>
                <w:b/>
                <w:sz w:val="20"/>
                <w:szCs w:val="20"/>
                <w:lang w:eastAsia="ru-RU"/>
              </w:rPr>
            </w:pPr>
            <w:r w:rsidRPr="00502FE8">
              <w:rPr>
                <w:rFonts w:ascii="Times New Roman" w:eastAsia="Times New Roman" w:hAnsi="Times New Roman" w:cs="Times New Roman"/>
                <w:b/>
                <w:sz w:val="20"/>
                <w:szCs w:val="20"/>
                <w:u w:val="single"/>
                <w:lang w:eastAsia="ru-RU"/>
              </w:rPr>
              <w:t>Контрольная работа № 8</w:t>
            </w:r>
            <w:r w:rsidRPr="00502FE8">
              <w:rPr>
                <w:rFonts w:ascii="Times New Roman" w:eastAsia="Times New Roman" w:hAnsi="Times New Roman" w:cs="Times New Roman"/>
                <w:b/>
                <w:sz w:val="20"/>
                <w:szCs w:val="20"/>
                <w:lang w:eastAsia="ru-RU"/>
              </w:rPr>
              <w:t xml:space="preserve"> по теме: </w:t>
            </w:r>
            <w:r w:rsidRPr="00502FE8">
              <w:rPr>
                <w:rFonts w:ascii="Times New Roman" w:eastAsia="Times New Roman" w:hAnsi="Times New Roman" w:cs="Times New Roman"/>
                <w:b/>
                <w:i/>
                <w:sz w:val="20"/>
                <w:szCs w:val="20"/>
                <w:lang w:eastAsia="ru-RU"/>
              </w:rPr>
              <w:t>"Масштаб. Длина окружности и площадь круга".</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BE2831" w:rsidRDefault="00DF47EE" w:rsidP="00502FE8">
            <w:pPr>
              <w:jc w:val="center"/>
              <w:rPr>
                <w:rFonts w:ascii="Times New Roman" w:eastAsia="Times New Roman" w:hAnsi="Times New Roman" w:cs="Times New Roman"/>
                <w:b/>
                <w:color w:val="000000"/>
                <w:lang w:eastAsia="ru-RU"/>
              </w:rPr>
            </w:pPr>
            <w:r w:rsidRPr="00BE2831">
              <w:rPr>
                <w:rFonts w:ascii="Times New Roman" w:eastAsia="Times New Roman" w:hAnsi="Times New Roman" w:cs="Times New Roman"/>
                <w:b/>
                <w:color w:val="000000"/>
                <w:lang w:eastAsia="ru-RU"/>
              </w:rPr>
              <w:t>ПОЛОЖИТЕЛЬНЫЕ И ОТРИЦАТЕЛЬНЫЕ ЧИСЛА</w:t>
            </w:r>
          </w:p>
        </w:tc>
        <w:tc>
          <w:tcPr>
            <w:tcW w:w="1392" w:type="dxa"/>
          </w:tcPr>
          <w:p w:rsidR="00DF47EE" w:rsidRPr="00BE2831" w:rsidRDefault="00DF47EE" w:rsidP="00502FE8">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502FE8">
            <w:pPr>
              <w:spacing w:before="60" w:after="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 xml:space="preserve">Координаты </w:t>
            </w:r>
            <w:proofErr w:type="gramStart"/>
            <w:r w:rsidRPr="00AF5C50">
              <w:rPr>
                <w:rFonts w:ascii="Times New Roman" w:eastAsia="Times New Roman" w:hAnsi="Times New Roman" w:cs="Times New Roman"/>
                <w:sz w:val="20"/>
                <w:szCs w:val="20"/>
                <w:lang w:eastAsia="ru-RU"/>
              </w:rPr>
              <w:t>на</w:t>
            </w:r>
            <w:proofErr w:type="gramEnd"/>
            <w:r w:rsidRPr="00AF5C50">
              <w:rPr>
                <w:rFonts w:ascii="Times New Roman" w:eastAsia="Times New Roman" w:hAnsi="Times New Roman" w:cs="Times New Roman"/>
                <w:sz w:val="20"/>
                <w:szCs w:val="20"/>
                <w:lang w:eastAsia="ru-RU"/>
              </w:rPr>
              <w:t xml:space="preserve"> прямой.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502FE8">
            <w:pPr>
              <w:spacing w:before="60" w:after="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 xml:space="preserve">Координаты </w:t>
            </w:r>
            <w:proofErr w:type="gramStart"/>
            <w:r w:rsidRPr="00AF5C50">
              <w:rPr>
                <w:rFonts w:ascii="Times New Roman" w:eastAsia="Times New Roman" w:hAnsi="Times New Roman" w:cs="Times New Roman"/>
                <w:sz w:val="20"/>
                <w:szCs w:val="20"/>
                <w:lang w:eastAsia="ru-RU"/>
              </w:rPr>
              <w:t>на</w:t>
            </w:r>
            <w:proofErr w:type="gramEnd"/>
            <w:r w:rsidRPr="00AF5C50">
              <w:rPr>
                <w:rFonts w:ascii="Times New Roman" w:eastAsia="Times New Roman" w:hAnsi="Times New Roman" w:cs="Times New Roman"/>
                <w:sz w:val="20"/>
                <w:szCs w:val="20"/>
                <w:lang w:eastAsia="ru-RU"/>
              </w:rPr>
              <w:t xml:space="preserve"> прямой. Решение задач.</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spacing w:before="60" w:after="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Противоположные числа.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Противоположные числа. Решение текстовых задач.</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Противоположные числа. Решение задач.</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Модуль числа.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Модуль числа. Решение задач.</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Сравнение чисел.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Сравнение чисел. Решение текстовых задач</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Сравнение чисел. Решение текстовых задач</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Изменение величин. Основные понятия.</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u w:val="single"/>
                <w:lang w:eastAsia="ru-RU"/>
              </w:rPr>
              <w:t>Контрольная работа № 8</w:t>
            </w:r>
            <w:r w:rsidRPr="00AF5C50">
              <w:rPr>
                <w:rFonts w:ascii="Times New Roman" w:eastAsia="Times New Roman" w:hAnsi="Times New Roman" w:cs="Times New Roman"/>
                <w:sz w:val="20"/>
                <w:szCs w:val="20"/>
                <w:lang w:eastAsia="ru-RU"/>
              </w:rPr>
              <w:t xml:space="preserve"> по теме: </w:t>
            </w:r>
            <w:r w:rsidRPr="00AF5C50">
              <w:rPr>
                <w:rFonts w:ascii="Times New Roman" w:eastAsia="Times New Roman" w:hAnsi="Times New Roman" w:cs="Times New Roman"/>
                <w:i/>
                <w:sz w:val="20"/>
                <w:szCs w:val="20"/>
                <w:lang w:eastAsia="ru-RU"/>
              </w:rPr>
              <w:t>"Положительные и отрицательные числа".</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559" w:type="dxa"/>
          </w:tcPr>
          <w:p w:rsidR="00DF47EE" w:rsidRPr="00507668" w:rsidRDefault="00DF47EE" w:rsidP="00502FE8">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502FE8">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502FE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6459A3" w:rsidRDefault="00DF47EE" w:rsidP="00D71B55">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СЛОЖЕНИЕ И ВЫЧИТАНИЕ ПОЛОЖИТЕЛЬНЫХ И ОТРИЦАТЕЛЬНЫХ ЧИСЕЛ</w:t>
            </w:r>
          </w:p>
        </w:tc>
        <w:tc>
          <w:tcPr>
            <w:tcW w:w="1392" w:type="dxa"/>
          </w:tcPr>
          <w:p w:rsidR="00DF47EE" w:rsidRPr="006459A3" w:rsidRDefault="00DF47EE" w:rsidP="00DF47EE">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71B55">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чисел с помощью координатной прямой. Основные понятия.</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71B55">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чисел с помощью координатной прямой. Решение задач.</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отрицательных чисел. Основные понятия.</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отрицательных чисел. Решение задач.</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чисел с разными знаками. Основные понятия.</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Сложение чисел с разными знаками. Решение текстовых задач</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Вычитание. Основные понятия.</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Вычитание. Решение задач.</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Вычитание. Решение уравнений .</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F47EE">
            <w:pPr>
              <w:jc w:val="cente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u w:val="single"/>
                <w:lang w:eastAsia="ru-RU"/>
              </w:rPr>
              <w:t>Контрольная работа № 10</w:t>
            </w:r>
            <w:r w:rsidRPr="00AF5C50">
              <w:rPr>
                <w:rFonts w:ascii="Times New Roman" w:eastAsia="Times New Roman" w:hAnsi="Times New Roman" w:cs="Times New Roman"/>
                <w:sz w:val="20"/>
                <w:szCs w:val="20"/>
                <w:lang w:eastAsia="ru-RU"/>
              </w:rPr>
              <w:t xml:space="preserve"> по теме: </w:t>
            </w:r>
            <w:r w:rsidRPr="00AF5C50">
              <w:rPr>
                <w:rFonts w:ascii="Times New Roman" w:eastAsia="Times New Roman" w:hAnsi="Times New Roman" w:cs="Times New Roman"/>
                <w:i/>
                <w:sz w:val="20"/>
                <w:szCs w:val="20"/>
                <w:lang w:eastAsia="ru-RU"/>
              </w:rPr>
              <w:t>"Сложение и вычитание положительных и отрицательных чисел".</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71B55">
            <w:pPr>
              <w:rPr>
                <w:rFonts w:ascii="Times New Roman" w:eastAsia="Times New Roman" w:hAnsi="Times New Roman" w:cs="Times New Roman"/>
                <w:color w:val="000000"/>
                <w:lang w:eastAsia="ru-RU"/>
              </w:rPr>
            </w:pPr>
          </w:p>
        </w:tc>
        <w:tc>
          <w:tcPr>
            <w:tcW w:w="9034" w:type="dxa"/>
          </w:tcPr>
          <w:p w:rsidR="00DF47EE" w:rsidRPr="00AF5C50" w:rsidRDefault="00DF47EE" w:rsidP="00D71B55">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6459A3" w:rsidRDefault="00DF47EE" w:rsidP="00D71B55">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УМНОЖЕНИЕ И ДЕЛЕНИЕ ПОЛОЖИТЕЛЬНЫХ И ОТРИЦАТЕЛЬНЫХ ЧИСЕЛ</w:t>
            </w:r>
          </w:p>
        </w:tc>
        <w:tc>
          <w:tcPr>
            <w:tcW w:w="1392" w:type="dxa"/>
          </w:tcPr>
          <w:p w:rsidR="00DF47EE" w:rsidRPr="006459A3" w:rsidRDefault="00DF47EE" w:rsidP="00D71B55">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71B55">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Умножение. Основные понятия.</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rPr>
          <w:trHeight w:val="342"/>
        </w:trPr>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71B55">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Умножение. Решение текстовых задач</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Деление. Основные понятия.</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Деление. Решение уравнений .</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Деление. Решение текстовых задач .</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Рациональные числа. Основные понятия.</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Рациональные числа. Решение задач.</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Свойства действий с рациональными числами. Основные понятия.</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Свойства действий с рациональными числами. Решение уравнений</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Свойства действий с рациональными числами</w:t>
            </w:r>
            <w:proofErr w:type="gramStart"/>
            <w:r w:rsidRPr="00AF5C50">
              <w:rPr>
                <w:rFonts w:ascii="Times New Roman" w:eastAsia="Times New Roman" w:hAnsi="Times New Roman" w:cs="Times New Roman"/>
                <w:sz w:val="20"/>
                <w:szCs w:val="20"/>
                <w:lang w:eastAsia="ru-RU"/>
              </w:rPr>
              <w:t xml:space="preserve"> .</w:t>
            </w:r>
            <w:proofErr w:type="gramEnd"/>
            <w:r w:rsidRPr="00AF5C50">
              <w:rPr>
                <w:rFonts w:ascii="Times New Roman" w:eastAsia="Times New Roman" w:hAnsi="Times New Roman" w:cs="Times New Roman"/>
                <w:sz w:val="20"/>
                <w:szCs w:val="20"/>
                <w:lang w:eastAsia="ru-RU"/>
              </w:rPr>
              <w:t xml:space="preserve"> Решение текстовых задач .</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DA38E6" w:rsidRDefault="00DF47EE" w:rsidP="00DF47EE">
            <w:pPr>
              <w:jc w:val="center"/>
              <w:rPr>
                <w:rFonts w:ascii="Times New Roman" w:eastAsia="Times New Roman" w:hAnsi="Times New Roman" w:cs="Times New Roman"/>
                <w:b/>
                <w:sz w:val="20"/>
                <w:szCs w:val="20"/>
                <w:lang w:eastAsia="ru-RU"/>
              </w:rPr>
            </w:pPr>
            <w:r w:rsidRPr="00DA38E6">
              <w:rPr>
                <w:rFonts w:ascii="Times New Roman" w:eastAsia="Times New Roman" w:hAnsi="Times New Roman" w:cs="Times New Roman"/>
                <w:b/>
                <w:sz w:val="20"/>
                <w:szCs w:val="20"/>
                <w:u w:val="single"/>
                <w:lang w:eastAsia="ru-RU"/>
              </w:rPr>
              <w:t>Контрольная работа № 11</w:t>
            </w:r>
            <w:r w:rsidRPr="00DA38E6">
              <w:rPr>
                <w:rFonts w:ascii="Times New Roman" w:eastAsia="Times New Roman" w:hAnsi="Times New Roman" w:cs="Times New Roman"/>
                <w:b/>
                <w:sz w:val="20"/>
                <w:szCs w:val="20"/>
                <w:lang w:eastAsia="ru-RU"/>
              </w:rPr>
              <w:t xml:space="preserve"> по теме: </w:t>
            </w:r>
            <w:r w:rsidRPr="00DA38E6">
              <w:rPr>
                <w:rFonts w:ascii="Times New Roman" w:eastAsia="Times New Roman" w:hAnsi="Times New Roman" w:cs="Times New Roman"/>
                <w:b/>
                <w:i/>
                <w:sz w:val="20"/>
                <w:szCs w:val="20"/>
                <w:lang w:eastAsia="ru-RU"/>
              </w:rPr>
              <w:t>"Умножение и деление положительных и отрицательных чисел".</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12</w:t>
            </w:r>
          </w:p>
        </w:tc>
        <w:tc>
          <w:tcPr>
            <w:tcW w:w="1559" w:type="dxa"/>
          </w:tcPr>
          <w:p w:rsidR="00DF47EE" w:rsidRPr="00507668" w:rsidRDefault="00DF47EE" w:rsidP="00D71B55">
            <w:pPr>
              <w:rPr>
                <w:rFonts w:ascii="Times New Roman" w:eastAsia="Times New Roman" w:hAnsi="Times New Roman" w:cs="Times New Roman"/>
                <w:color w:val="000000"/>
                <w:lang w:eastAsia="ru-RU"/>
              </w:rPr>
            </w:pPr>
          </w:p>
        </w:tc>
        <w:tc>
          <w:tcPr>
            <w:tcW w:w="1560" w:type="dxa"/>
          </w:tcPr>
          <w:p w:rsidR="00DF47EE" w:rsidRPr="00507668" w:rsidRDefault="00DF47EE" w:rsidP="00D71B55">
            <w:pPr>
              <w:rPr>
                <w:rFonts w:ascii="Times New Roman" w:eastAsia="Times New Roman" w:hAnsi="Times New Roman" w:cs="Times New Roman"/>
                <w:color w:val="000000"/>
                <w:lang w:eastAsia="ru-RU"/>
              </w:rPr>
            </w:pPr>
          </w:p>
        </w:tc>
        <w:tc>
          <w:tcPr>
            <w:tcW w:w="9175" w:type="dxa"/>
            <w:gridSpan w:val="2"/>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D71B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6459A3" w:rsidRDefault="00DF47EE" w:rsidP="00D71B55">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РЕШЕНИЕ УРАВНЕНИЙ</w:t>
            </w:r>
          </w:p>
        </w:tc>
        <w:tc>
          <w:tcPr>
            <w:tcW w:w="1392" w:type="dxa"/>
          </w:tcPr>
          <w:p w:rsidR="00DF47EE" w:rsidRPr="006459A3" w:rsidRDefault="00DF47EE" w:rsidP="00D71B55">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Раскрытие скобок. Основные понятия.</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 xml:space="preserve">Раскрытие скобок. Решение уравнений </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Раскрытие скобок. Решение текстовых задач</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Коэффициент. Основные понятия.</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Коэффициент. Решение задач.</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Подобные слагаемые. Основные понятия.</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Подобные слагаемые. Решение уравнений .</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Подобные слагаемые. Решение текстовых задач</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DA38E6" w:rsidRDefault="00DF47EE" w:rsidP="00DF47EE">
            <w:pPr>
              <w:rPr>
                <w:rFonts w:ascii="Times New Roman" w:eastAsia="Times New Roman" w:hAnsi="Times New Roman" w:cs="Times New Roman"/>
                <w:b/>
                <w:sz w:val="20"/>
                <w:szCs w:val="20"/>
                <w:lang w:eastAsia="ru-RU"/>
              </w:rPr>
            </w:pPr>
            <w:r w:rsidRPr="00DA38E6">
              <w:rPr>
                <w:rFonts w:ascii="Times New Roman" w:eastAsia="Times New Roman" w:hAnsi="Times New Roman" w:cs="Times New Roman"/>
                <w:b/>
                <w:sz w:val="20"/>
                <w:szCs w:val="20"/>
                <w:u w:val="single"/>
                <w:lang w:eastAsia="ru-RU"/>
              </w:rPr>
              <w:t>Контрольная работа № 12</w:t>
            </w:r>
            <w:r w:rsidRPr="00DA38E6">
              <w:rPr>
                <w:rFonts w:ascii="Times New Roman" w:eastAsia="Times New Roman" w:hAnsi="Times New Roman" w:cs="Times New Roman"/>
                <w:b/>
                <w:sz w:val="20"/>
                <w:szCs w:val="20"/>
                <w:lang w:eastAsia="ru-RU"/>
              </w:rPr>
              <w:t xml:space="preserve"> по теме: </w:t>
            </w:r>
            <w:r w:rsidRPr="00DA38E6">
              <w:rPr>
                <w:rFonts w:ascii="Times New Roman" w:eastAsia="Times New Roman" w:hAnsi="Times New Roman" w:cs="Times New Roman"/>
                <w:b/>
                <w:i/>
                <w:sz w:val="20"/>
                <w:szCs w:val="20"/>
                <w:lang w:eastAsia="ru-RU"/>
              </w:rPr>
              <w:t>"Раскрытие скобок. Подобные слагаемые".</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Решение уравнений. Основные понятия.</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Решение уравнений. Различные текстовые задачи</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Решение уравнений. Основное свойство пропорции.</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Решение уравнений. Обобщить изученное</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DA38E6" w:rsidRDefault="00DF47EE" w:rsidP="00DF47EE">
            <w:pPr>
              <w:rPr>
                <w:rFonts w:ascii="Times New Roman" w:eastAsia="Times New Roman" w:hAnsi="Times New Roman" w:cs="Times New Roman"/>
                <w:b/>
                <w:sz w:val="20"/>
                <w:szCs w:val="20"/>
                <w:lang w:eastAsia="ru-RU"/>
              </w:rPr>
            </w:pPr>
            <w:r w:rsidRPr="00DA38E6">
              <w:rPr>
                <w:rFonts w:ascii="Times New Roman" w:eastAsia="Times New Roman" w:hAnsi="Times New Roman" w:cs="Times New Roman"/>
                <w:b/>
                <w:sz w:val="20"/>
                <w:szCs w:val="20"/>
                <w:u w:val="single"/>
                <w:lang w:eastAsia="ru-RU"/>
              </w:rPr>
              <w:t>Контрольная работа № 13</w:t>
            </w:r>
            <w:r w:rsidRPr="00DA38E6">
              <w:rPr>
                <w:rFonts w:ascii="Times New Roman" w:eastAsia="Times New Roman" w:hAnsi="Times New Roman" w:cs="Times New Roman"/>
                <w:b/>
                <w:sz w:val="20"/>
                <w:szCs w:val="20"/>
                <w:lang w:eastAsia="ru-RU"/>
              </w:rPr>
              <w:t xml:space="preserve"> по теме: </w:t>
            </w:r>
            <w:r w:rsidRPr="00DA38E6">
              <w:rPr>
                <w:rFonts w:ascii="Times New Roman" w:eastAsia="Times New Roman" w:hAnsi="Times New Roman" w:cs="Times New Roman"/>
                <w:b/>
                <w:i/>
                <w:sz w:val="20"/>
                <w:szCs w:val="20"/>
                <w:lang w:eastAsia="ru-RU"/>
              </w:rPr>
              <w:t>"Решение уравнений".</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DA38E6" w:rsidRDefault="00DF47EE" w:rsidP="00DA38E6">
            <w:pPr>
              <w:rPr>
                <w:rFonts w:ascii="Times New Roman" w:eastAsia="Times New Roman" w:hAnsi="Times New Roman" w:cs="Times New Roman"/>
                <w:sz w:val="20"/>
                <w:szCs w:val="20"/>
                <w:lang w:eastAsia="ru-RU"/>
              </w:rPr>
            </w:pPr>
            <w:r w:rsidRPr="00DA38E6">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6459A3" w:rsidRDefault="00DF47EE" w:rsidP="00DA38E6">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КООРДИНАТЫ НА ПЛОСКОСТИ</w:t>
            </w:r>
          </w:p>
        </w:tc>
        <w:tc>
          <w:tcPr>
            <w:tcW w:w="1392" w:type="dxa"/>
          </w:tcPr>
          <w:p w:rsidR="00DF47EE" w:rsidRPr="006459A3" w:rsidRDefault="00DF47EE" w:rsidP="00DA38E6">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Перпендикулярные прямые. Основные понятия.</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Перпендикулярные прямые. Решение задач.</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Параллельные прямые. Основные понятия.</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Параллельные прямые. Решение задач.</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A38E6">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Координатная плоскость. Основные понятия.</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Координатная плоскость. Практическая работа</w:t>
            </w:r>
            <w:proofErr w:type="gramStart"/>
            <w:r w:rsidRPr="00AF5C50">
              <w:rPr>
                <w:rFonts w:ascii="Times New Roman" w:eastAsia="Times New Roman" w:hAnsi="Times New Roman" w:cs="Times New Roman"/>
                <w:sz w:val="20"/>
                <w:szCs w:val="20"/>
                <w:lang w:eastAsia="ru-RU"/>
              </w:rPr>
              <w:t xml:space="preserve"> .</w:t>
            </w:r>
            <w:proofErr w:type="gramEnd"/>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Столбчатые диаграммы. Основные понятия.</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Столбчатые диаграммы. Решение задач.</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Столбчатые диаграммы. Практическая работа .</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Графики. Основные понятия.</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Графики. Решение задач.</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DF47EE" w:rsidRDefault="00DF47EE" w:rsidP="00DF47EE">
            <w:pPr>
              <w:rPr>
                <w:rFonts w:ascii="Times New Roman" w:eastAsia="Times New Roman" w:hAnsi="Times New Roman" w:cs="Times New Roman"/>
                <w:b/>
                <w:sz w:val="20"/>
                <w:szCs w:val="20"/>
                <w:lang w:eastAsia="ru-RU"/>
              </w:rPr>
            </w:pPr>
            <w:r w:rsidRPr="00DF47EE">
              <w:rPr>
                <w:rFonts w:ascii="Times New Roman" w:eastAsia="Times New Roman" w:hAnsi="Times New Roman" w:cs="Times New Roman"/>
                <w:b/>
                <w:sz w:val="20"/>
                <w:szCs w:val="20"/>
                <w:u w:val="single"/>
                <w:lang w:eastAsia="ru-RU"/>
              </w:rPr>
              <w:t>Контрольная работа № 14</w:t>
            </w:r>
            <w:r w:rsidRPr="00DF47EE">
              <w:rPr>
                <w:rFonts w:ascii="Times New Roman" w:eastAsia="Times New Roman" w:hAnsi="Times New Roman" w:cs="Times New Roman"/>
                <w:b/>
                <w:sz w:val="20"/>
                <w:szCs w:val="20"/>
                <w:lang w:eastAsia="ru-RU"/>
              </w:rPr>
              <w:t xml:space="preserve"> по теме: </w:t>
            </w:r>
            <w:r w:rsidRPr="00DF47EE">
              <w:rPr>
                <w:rFonts w:ascii="Times New Roman" w:eastAsia="Times New Roman" w:hAnsi="Times New Roman" w:cs="Times New Roman"/>
                <w:b/>
                <w:i/>
                <w:sz w:val="20"/>
                <w:szCs w:val="20"/>
                <w:lang w:eastAsia="ru-RU"/>
              </w:rPr>
              <w:t>"Координаты на плоскости".</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559" w:type="dxa"/>
          </w:tcPr>
          <w:p w:rsidR="00DF47EE" w:rsidRPr="00507668" w:rsidRDefault="00DF47EE" w:rsidP="00DA38E6">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A38E6">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Анализ контрольной работы.</w:t>
            </w:r>
          </w:p>
        </w:tc>
        <w:tc>
          <w:tcPr>
            <w:tcW w:w="1392" w:type="dxa"/>
          </w:tcPr>
          <w:p w:rsidR="00DF47EE" w:rsidRPr="00507668" w:rsidRDefault="00DF47EE" w:rsidP="00DA38E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13111" w:type="dxa"/>
            <w:gridSpan w:val="5"/>
          </w:tcPr>
          <w:p w:rsidR="00DF47EE" w:rsidRPr="006459A3" w:rsidRDefault="00DF47EE" w:rsidP="00DA38E6">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ПОВТОРЕНИЕ</w:t>
            </w:r>
          </w:p>
        </w:tc>
        <w:tc>
          <w:tcPr>
            <w:tcW w:w="1392" w:type="dxa"/>
          </w:tcPr>
          <w:p w:rsidR="00DF47EE" w:rsidRPr="006459A3" w:rsidRDefault="00DF47EE" w:rsidP="00DA38E6">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Делимость чисел. Решение задач.</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Действия с обыкновенными дробями и смешанными числами. Решение задач.</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Отношения и пропорции. Решение задач.</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Действия с рациональными числами. Решение задач.</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AF5C50" w:rsidRDefault="00DF47EE" w:rsidP="00DF47EE">
            <w:pPr>
              <w:spacing w:before="60"/>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Решение уравнений.</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AF5C50" w:rsidRDefault="00DF47EE" w:rsidP="00DF47EE">
            <w:pPr>
              <w:rPr>
                <w:rFonts w:ascii="Times New Roman" w:eastAsia="Times New Roman" w:hAnsi="Times New Roman" w:cs="Times New Roman"/>
                <w:sz w:val="20"/>
                <w:szCs w:val="20"/>
                <w:lang w:eastAsia="ru-RU"/>
              </w:rPr>
            </w:pPr>
            <w:r w:rsidRPr="00AF5C50">
              <w:rPr>
                <w:rFonts w:ascii="Times New Roman" w:eastAsia="Times New Roman" w:hAnsi="Times New Roman" w:cs="Times New Roman"/>
                <w:sz w:val="20"/>
                <w:szCs w:val="20"/>
                <w:lang w:eastAsia="ru-RU"/>
              </w:rPr>
              <w:t>Решение уравнений</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DF47EE" w:rsidRDefault="00DF47EE" w:rsidP="00DF47EE">
            <w:pPr>
              <w:spacing w:before="60"/>
              <w:rPr>
                <w:rFonts w:ascii="Times New Roman" w:eastAsia="Times New Roman" w:hAnsi="Times New Roman" w:cs="Times New Roman"/>
                <w:b/>
                <w:sz w:val="20"/>
                <w:szCs w:val="20"/>
                <w:lang w:eastAsia="ru-RU"/>
              </w:rPr>
            </w:pPr>
            <w:r w:rsidRPr="00DF47EE">
              <w:rPr>
                <w:rFonts w:ascii="Times New Roman" w:eastAsia="Times New Roman" w:hAnsi="Times New Roman" w:cs="Times New Roman"/>
                <w:b/>
                <w:sz w:val="20"/>
                <w:szCs w:val="20"/>
                <w:lang w:eastAsia="ru-RU"/>
              </w:rPr>
              <w:t>Итоговая контрольная работа</w:t>
            </w:r>
          </w:p>
          <w:p w:rsidR="00DF47EE" w:rsidRPr="00DF47EE" w:rsidRDefault="00DF47EE" w:rsidP="00DF47EE">
            <w:pPr>
              <w:spacing w:before="60"/>
              <w:rPr>
                <w:rFonts w:ascii="Times New Roman" w:eastAsia="Times New Roman" w:hAnsi="Times New Roman" w:cs="Times New Roman"/>
                <w:b/>
                <w:sz w:val="20"/>
                <w:szCs w:val="20"/>
                <w:lang w:eastAsia="ru-RU"/>
              </w:rPr>
            </w:pPr>
          </w:p>
        </w:tc>
        <w:tc>
          <w:tcPr>
            <w:tcW w:w="1392" w:type="dxa"/>
          </w:tcPr>
          <w:p w:rsidR="00DF47EE" w:rsidRPr="00DF47EE" w:rsidRDefault="00DF47EE" w:rsidP="00DF47EE">
            <w:pPr>
              <w:rPr>
                <w:rFonts w:ascii="Times New Roman" w:eastAsia="Times New Roman" w:hAnsi="Times New Roman" w:cs="Times New Roman"/>
                <w:b/>
                <w:color w:val="000000"/>
                <w:lang w:eastAsia="ru-RU"/>
              </w:rPr>
            </w:pPr>
            <w:r w:rsidRPr="00DF47EE">
              <w:rPr>
                <w:rFonts w:ascii="Times New Roman" w:eastAsia="Times New Roman" w:hAnsi="Times New Roman" w:cs="Times New Roman"/>
                <w:b/>
                <w:color w:val="000000"/>
                <w:lang w:eastAsia="ru-RU"/>
              </w:rPr>
              <w:t>2</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 контрольной работы</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задач повышенной сложности</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задач повышенной сложности</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задач повышенной сложности</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Занимательная математика. Итоговый урок.</w:t>
            </w:r>
          </w:p>
        </w:tc>
        <w:tc>
          <w:tcPr>
            <w:tcW w:w="1392" w:type="dxa"/>
          </w:tcPr>
          <w:p w:rsidR="00DF47EE" w:rsidRPr="00507668" w:rsidRDefault="00DF47EE" w:rsidP="00DF47E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DF47EE" w:rsidTr="00DF47EE">
        <w:tc>
          <w:tcPr>
            <w:tcW w:w="817" w:type="dxa"/>
          </w:tcPr>
          <w:p w:rsidR="00DF47EE" w:rsidRDefault="00DF47EE" w:rsidP="00DF47EE">
            <w:pPr>
              <w:rPr>
                <w:rFonts w:ascii="Times New Roman" w:eastAsia="Times New Roman" w:hAnsi="Times New Roman" w:cs="Times New Roman"/>
                <w:color w:val="000000"/>
                <w:lang w:eastAsia="ru-RU"/>
              </w:rPr>
            </w:pPr>
          </w:p>
        </w:tc>
        <w:tc>
          <w:tcPr>
            <w:tcW w:w="1559" w:type="dxa"/>
          </w:tcPr>
          <w:p w:rsidR="00DF47EE" w:rsidRPr="00507668" w:rsidRDefault="00DF47EE" w:rsidP="00DF47EE">
            <w:pPr>
              <w:rPr>
                <w:rFonts w:ascii="Times New Roman" w:eastAsia="Times New Roman" w:hAnsi="Times New Roman" w:cs="Times New Roman"/>
                <w:color w:val="000000"/>
                <w:lang w:eastAsia="ru-RU"/>
              </w:rPr>
            </w:pPr>
          </w:p>
        </w:tc>
        <w:tc>
          <w:tcPr>
            <w:tcW w:w="1701" w:type="dxa"/>
            <w:gridSpan w:val="2"/>
          </w:tcPr>
          <w:p w:rsidR="00DF47EE" w:rsidRPr="00507668" w:rsidRDefault="00DF47EE" w:rsidP="00DF47EE">
            <w:pPr>
              <w:rPr>
                <w:rFonts w:ascii="Times New Roman" w:eastAsia="Times New Roman" w:hAnsi="Times New Roman" w:cs="Times New Roman"/>
                <w:color w:val="000000"/>
                <w:lang w:eastAsia="ru-RU"/>
              </w:rPr>
            </w:pPr>
          </w:p>
        </w:tc>
        <w:tc>
          <w:tcPr>
            <w:tcW w:w="9034" w:type="dxa"/>
          </w:tcPr>
          <w:p w:rsidR="00DF47EE" w:rsidRPr="00507668" w:rsidRDefault="00DF47EE" w:rsidP="00DF47EE">
            <w:pPr>
              <w:rPr>
                <w:rFonts w:ascii="Times New Roman" w:eastAsia="Times New Roman" w:hAnsi="Times New Roman" w:cs="Times New Roman"/>
                <w:color w:val="000000"/>
                <w:lang w:eastAsia="ru-RU"/>
              </w:rPr>
            </w:pPr>
          </w:p>
        </w:tc>
        <w:tc>
          <w:tcPr>
            <w:tcW w:w="1392" w:type="dxa"/>
          </w:tcPr>
          <w:p w:rsidR="00DF47EE" w:rsidRPr="00507668" w:rsidRDefault="00DF47EE" w:rsidP="00DF47EE">
            <w:pPr>
              <w:rPr>
                <w:rFonts w:ascii="Times New Roman" w:eastAsia="Times New Roman" w:hAnsi="Times New Roman" w:cs="Times New Roman"/>
                <w:color w:val="000000"/>
                <w:lang w:eastAsia="ru-RU"/>
              </w:rPr>
            </w:pPr>
          </w:p>
        </w:tc>
      </w:tr>
    </w:tbl>
    <w:p w:rsidR="00DD137E" w:rsidRDefault="00DD137E" w:rsidP="00D656E1">
      <w:pPr>
        <w:shd w:val="clear" w:color="auto" w:fill="FFFFFF"/>
        <w:spacing w:line="240" w:lineRule="auto"/>
        <w:rPr>
          <w:rFonts w:ascii="Arial" w:eastAsia="Times New Roman" w:hAnsi="Arial" w:cs="Arial"/>
          <w:color w:val="000000"/>
          <w:lang w:eastAsia="ru-RU"/>
        </w:rPr>
      </w:pPr>
    </w:p>
    <w:p w:rsidR="00D656E1" w:rsidRPr="00D656E1" w:rsidRDefault="00135545" w:rsidP="00D656E1">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5</w:t>
      </w:r>
      <w:r w:rsidR="00D656E1" w:rsidRPr="00D656E1">
        <w:rPr>
          <w:rFonts w:ascii="Times New Roman" w:eastAsia="Times New Roman" w:hAnsi="Times New Roman" w:cs="Times New Roman"/>
          <w:b/>
          <w:bCs/>
          <w:color w:val="000000"/>
          <w:sz w:val="24"/>
          <w:szCs w:val="24"/>
          <w:lang w:eastAsia="ru-RU"/>
        </w:rPr>
        <w:t>.</w:t>
      </w:r>
      <w:r w:rsidR="00D656E1" w:rsidRPr="00D656E1">
        <w:rPr>
          <w:rFonts w:ascii="Times New Roman" w:eastAsia="Times New Roman" w:hAnsi="Times New Roman" w:cs="Times New Roman"/>
          <w:b/>
          <w:bCs/>
          <w:color w:val="000000"/>
          <w:sz w:val="28"/>
          <w:szCs w:val="28"/>
          <w:u w:val="single"/>
          <w:lang w:eastAsia="ru-RU"/>
        </w:rPr>
        <w:t>Учебно-методическое обеспечение и материально- техническое обеспечение учебного процесса</w:t>
      </w:r>
    </w:p>
    <w:p w:rsidR="00D656E1" w:rsidRPr="00D656E1" w:rsidRDefault="00D656E1" w:rsidP="00D656E1">
      <w:pPr>
        <w:shd w:val="clear" w:color="auto" w:fill="FFFFFF"/>
        <w:spacing w:after="0" w:line="240" w:lineRule="auto"/>
        <w:ind w:firstLine="540"/>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Рабочая  программа составлена на основе федерального образовательного стандарта нового поколения,   Примерной программы  по учебным предметам «Стандарты второго поколения. Математика 5 – 9 класс»  – М.: Просвещение,  2011 г. и «Сборник рабочих программ 5 – 6 классы», - М.: Просвещение, 2012. Составитель Т. А. </w:t>
      </w:r>
      <w:proofErr w:type="spellStart"/>
      <w:r w:rsidRPr="00D656E1">
        <w:rPr>
          <w:rFonts w:ascii="Times New Roman" w:eastAsia="Times New Roman" w:hAnsi="Times New Roman" w:cs="Times New Roman"/>
          <w:color w:val="000000"/>
          <w:sz w:val="28"/>
          <w:szCs w:val="28"/>
          <w:lang w:eastAsia="ru-RU"/>
        </w:rPr>
        <w:t>Бурмистрова</w:t>
      </w:r>
      <w:proofErr w:type="spellEnd"/>
      <w:r w:rsidRPr="00D656E1">
        <w:rPr>
          <w:rFonts w:ascii="Times New Roman" w:eastAsia="Times New Roman" w:hAnsi="Times New Roman" w:cs="Times New Roman"/>
          <w:color w:val="000000"/>
          <w:sz w:val="28"/>
          <w:szCs w:val="28"/>
          <w:lang w:eastAsia="ru-RU"/>
        </w:rPr>
        <w:t xml:space="preserve">. Данная рабочая программа ориентирована на учителей математики, работающих в 6 классах по УМК </w:t>
      </w:r>
      <w:proofErr w:type="spellStart"/>
      <w:r w:rsidRPr="00D656E1">
        <w:rPr>
          <w:rFonts w:ascii="Times New Roman" w:eastAsia="Times New Roman" w:hAnsi="Times New Roman" w:cs="Times New Roman"/>
          <w:color w:val="000000"/>
          <w:sz w:val="28"/>
          <w:szCs w:val="28"/>
          <w:lang w:eastAsia="ru-RU"/>
        </w:rPr>
        <w:t>Н.Я.Виленкина</w:t>
      </w:r>
      <w:proofErr w:type="spellEnd"/>
      <w:r w:rsidRPr="00D656E1">
        <w:rPr>
          <w:rFonts w:ascii="Times New Roman" w:eastAsia="Times New Roman" w:hAnsi="Times New Roman" w:cs="Times New Roman"/>
          <w:color w:val="000000"/>
          <w:sz w:val="28"/>
          <w:szCs w:val="28"/>
          <w:lang w:eastAsia="ru-RU"/>
        </w:rPr>
        <w:t>.</w:t>
      </w:r>
    </w:p>
    <w:p w:rsidR="00D656E1" w:rsidRPr="00D656E1" w:rsidRDefault="00D656E1" w:rsidP="00D656E1">
      <w:pPr>
        <w:shd w:val="clear" w:color="auto" w:fill="FFFFFF"/>
        <w:spacing w:after="0" w:line="240" w:lineRule="auto"/>
        <w:ind w:left="720"/>
        <w:jc w:val="both"/>
        <w:rPr>
          <w:rFonts w:ascii="Arial" w:eastAsia="Times New Roman" w:hAnsi="Arial" w:cs="Arial"/>
          <w:color w:val="000000"/>
          <w:lang w:eastAsia="ru-RU"/>
        </w:rPr>
      </w:pPr>
      <w:r w:rsidRPr="00D656E1">
        <w:rPr>
          <w:rFonts w:ascii="Times New Roman" w:eastAsia="Times New Roman" w:hAnsi="Times New Roman" w:cs="Times New Roman"/>
          <w:b/>
          <w:bCs/>
          <w:i/>
          <w:iCs/>
          <w:color w:val="000000"/>
          <w:sz w:val="28"/>
          <w:szCs w:val="28"/>
          <w:lang w:eastAsia="ru-RU"/>
        </w:rPr>
        <w:t>Для учащихся:</w:t>
      </w:r>
    </w:p>
    <w:p w:rsidR="00D656E1" w:rsidRPr="00D656E1" w:rsidRDefault="00D656E1" w:rsidP="00D656E1">
      <w:pPr>
        <w:numPr>
          <w:ilvl w:val="0"/>
          <w:numId w:val="11"/>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Н. Я. </w:t>
      </w:r>
      <w:proofErr w:type="spellStart"/>
      <w:r w:rsidRPr="00D656E1">
        <w:rPr>
          <w:rFonts w:ascii="Times New Roman" w:eastAsia="Times New Roman" w:hAnsi="Times New Roman" w:cs="Times New Roman"/>
          <w:color w:val="000000"/>
          <w:sz w:val="28"/>
          <w:szCs w:val="28"/>
          <w:lang w:eastAsia="ru-RU"/>
        </w:rPr>
        <w:t>Виленкин</w:t>
      </w:r>
      <w:proofErr w:type="spellEnd"/>
      <w:r w:rsidRPr="00D656E1">
        <w:rPr>
          <w:rFonts w:ascii="Times New Roman" w:eastAsia="Times New Roman" w:hAnsi="Times New Roman" w:cs="Times New Roman"/>
          <w:color w:val="000000"/>
          <w:sz w:val="28"/>
          <w:szCs w:val="28"/>
          <w:lang w:eastAsia="ru-RU"/>
        </w:rPr>
        <w:t xml:space="preserve"> «Математика 6 класс». Учебник для 6 класса общеобразовательных учреждений. – М.: Мнемозина, 2010</w:t>
      </w:r>
    </w:p>
    <w:p w:rsidR="00D656E1" w:rsidRPr="00D656E1" w:rsidRDefault="00D656E1" w:rsidP="00D656E1">
      <w:pPr>
        <w:numPr>
          <w:ilvl w:val="0"/>
          <w:numId w:val="11"/>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Попов М. А. Дидактические материалы по математике. 6 класс к учебнику Н. Я. </w:t>
      </w:r>
      <w:proofErr w:type="spellStart"/>
      <w:r w:rsidRPr="00D656E1">
        <w:rPr>
          <w:rFonts w:ascii="Times New Roman" w:eastAsia="Times New Roman" w:hAnsi="Times New Roman" w:cs="Times New Roman"/>
          <w:color w:val="000000"/>
          <w:sz w:val="28"/>
          <w:szCs w:val="28"/>
          <w:lang w:eastAsia="ru-RU"/>
        </w:rPr>
        <w:t>Виленкина</w:t>
      </w:r>
      <w:proofErr w:type="spellEnd"/>
      <w:r w:rsidRPr="00D656E1">
        <w:rPr>
          <w:rFonts w:ascii="Times New Roman" w:eastAsia="Times New Roman" w:hAnsi="Times New Roman" w:cs="Times New Roman"/>
          <w:color w:val="000000"/>
          <w:sz w:val="28"/>
          <w:szCs w:val="28"/>
          <w:lang w:eastAsia="ru-RU"/>
        </w:rPr>
        <w:t xml:space="preserve"> и др.    «Математика 6 класс». ФГОС – «Экзамен», 2013</w:t>
      </w:r>
    </w:p>
    <w:p w:rsidR="00D656E1" w:rsidRPr="00135545" w:rsidRDefault="00D656E1" w:rsidP="00135545">
      <w:pPr>
        <w:numPr>
          <w:ilvl w:val="0"/>
          <w:numId w:val="11"/>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Попов М. А. Контрольные и самостоятельные работы по математике. 6 класс. К учебнику Н. Я. </w:t>
      </w:r>
      <w:proofErr w:type="spellStart"/>
      <w:r w:rsidRPr="00D656E1">
        <w:rPr>
          <w:rFonts w:ascii="Times New Roman" w:eastAsia="Times New Roman" w:hAnsi="Times New Roman" w:cs="Times New Roman"/>
          <w:color w:val="000000"/>
          <w:sz w:val="28"/>
          <w:szCs w:val="28"/>
          <w:lang w:eastAsia="ru-RU"/>
        </w:rPr>
        <w:t>Виленкина</w:t>
      </w:r>
      <w:proofErr w:type="spellEnd"/>
      <w:r w:rsidRPr="00D656E1">
        <w:rPr>
          <w:rFonts w:ascii="Times New Roman" w:eastAsia="Times New Roman" w:hAnsi="Times New Roman" w:cs="Times New Roman"/>
          <w:color w:val="000000"/>
          <w:sz w:val="28"/>
          <w:szCs w:val="28"/>
          <w:lang w:eastAsia="ru-RU"/>
        </w:rPr>
        <w:t xml:space="preserve"> и др. « Математика 6 класс». ФГОС – «Экзамен», 2011</w:t>
      </w:r>
      <w:r w:rsidRPr="00135545">
        <w:rPr>
          <w:rFonts w:ascii="Times New Roman" w:eastAsia="Times New Roman" w:hAnsi="Times New Roman" w:cs="Times New Roman"/>
          <w:color w:val="000000"/>
          <w:sz w:val="28"/>
          <w:szCs w:val="28"/>
          <w:lang w:eastAsia="ru-RU"/>
        </w:rPr>
        <w:t> </w:t>
      </w:r>
    </w:p>
    <w:p w:rsidR="00D656E1" w:rsidRPr="00D656E1" w:rsidRDefault="00D656E1" w:rsidP="00D656E1">
      <w:pPr>
        <w:numPr>
          <w:ilvl w:val="0"/>
          <w:numId w:val="11"/>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В. Н. </w:t>
      </w:r>
      <w:proofErr w:type="spellStart"/>
      <w:r w:rsidRPr="00D656E1">
        <w:rPr>
          <w:rFonts w:ascii="Times New Roman" w:eastAsia="Times New Roman" w:hAnsi="Times New Roman" w:cs="Times New Roman"/>
          <w:color w:val="000000"/>
          <w:sz w:val="28"/>
          <w:szCs w:val="28"/>
          <w:lang w:eastAsia="ru-RU"/>
        </w:rPr>
        <w:t>Рудницкая</w:t>
      </w:r>
      <w:proofErr w:type="spellEnd"/>
      <w:r w:rsidRPr="00D656E1">
        <w:rPr>
          <w:rFonts w:ascii="Times New Roman" w:eastAsia="Times New Roman" w:hAnsi="Times New Roman" w:cs="Times New Roman"/>
          <w:color w:val="000000"/>
          <w:sz w:val="28"/>
          <w:szCs w:val="28"/>
          <w:lang w:eastAsia="ru-RU"/>
        </w:rPr>
        <w:t xml:space="preserve">. УМК Математика 6 класс по учебнику Н. Я. </w:t>
      </w:r>
      <w:proofErr w:type="spellStart"/>
      <w:r w:rsidRPr="00D656E1">
        <w:rPr>
          <w:rFonts w:ascii="Times New Roman" w:eastAsia="Times New Roman" w:hAnsi="Times New Roman" w:cs="Times New Roman"/>
          <w:color w:val="000000"/>
          <w:sz w:val="28"/>
          <w:szCs w:val="28"/>
          <w:lang w:eastAsia="ru-RU"/>
        </w:rPr>
        <w:t>Виленкина</w:t>
      </w:r>
      <w:proofErr w:type="spellEnd"/>
      <w:r w:rsidRPr="00D656E1">
        <w:rPr>
          <w:rFonts w:ascii="Times New Roman" w:eastAsia="Times New Roman" w:hAnsi="Times New Roman" w:cs="Times New Roman"/>
          <w:color w:val="000000"/>
          <w:sz w:val="28"/>
          <w:szCs w:val="28"/>
          <w:lang w:eastAsia="ru-RU"/>
        </w:rPr>
        <w:t xml:space="preserve"> [тесты] ФГОС, ООО М.: Спринтер, 2012</w:t>
      </w:r>
    </w:p>
    <w:p w:rsidR="00D656E1" w:rsidRPr="00D656E1" w:rsidRDefault="00D656E1" w:rsidP="00D656E1">
      <w:pPr>
        <w:numPr>
          <w:ilvl w:val="0"/>
          <w:numId w:val="11"/>
        </w:numPr>
        <w:shd w:val="clear" w:color="auto" w:fill="FFFFFF"/>
        <w:spacing w:after="0" w:line="240" w:lineRule="auto"/>
        <w:ind w:left="786"/>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В. И. </w:t>
      </w:r>
      <w:proofErr w:type="gramStart"/>
      <w:r w:rsidRPr="00D656E1">
        <w:rPr>
          <w:rFonts w:ascii="Times New Roman" w:eastAsia="Times New Roman" w:hAnsi="Times New Roman" w:cs="Times New Roman"/>
          <w:color w:val="000000"/>
          <w:sz w:val="28"/>
          <w:szCs w:val="28"/>
          <w:lang w:eastAsia="ru-RU"/>
        </w:rPr>
        <w:t>Жохов</w:t>
      </w:r>
      <w:proofErr w:type="gramEnd"/>
      <w:r w:rsidRPr="00D656E1">
        <w:rPr>
          <w:rFonts w:ascii="Times New Roman" w:eastAsia="Times New Roman" w:hAnsi="Times New Roman" w:cs="Times New Roman"/>
          <w:color w:val="000000"/>
          <w:sz w:val="28"/>
          <w:szCs w:val="28"/>
          <w:lang w:eastAsia="ru-RU"/>
        </w:rPr>
        <w:t>. Математический тренажер. 6 класс. Пособие для учителей и учащихся. – М.: Мнемозина, 2012</w:t>
      </w:r>
    </w:p>
    <w:p w:rsidR="00D656E1" w:rsidRPr="00D656E1" w:rsidRDefault="00D656E1" w:rsidP="00D656E1">
      <w:pPr>
        <w:shd w:val="clear" w:color="auto" w:fill="FFFFFF"/>
        <w:spacing w:after="0" w:line="240" w:lineRule="auto"/>
        <w:ind w:left="720"/>
        <w:jc w:val="both"/>
        <w:rPr>
          <w:rFonts w:ascii="Arial" w:eastAsia="Times New Roman" w:hAnsi="Arial" w:cs="Arial"/>
          <w:color w:val="000000"/>
          <w:lang w:eastAsia="ru-RU"/>
        </w:rPr>
      </w:pPr>
      <w:r w:rsidRPr="00D656E1">
        <w:rPr>
          <w:rFonts w:ascii="Times New Roman" w:eastAsia="Times New Roman" w:hAnsi="Times New Roman" w:cs="Times New Roman"/>
          <w:b/>
          <w:bCs/>
          <w:i/>
          <w:iCs/>
          <w:color w:val="000000"/>
          <w:sz w:val="28"/>
          <w:szCs w:val="28"/>
          <w:lang w:eastAsia="ru-RU"/>
        </w:rPr>
        <w:t>Для учителя:</w:t>
      </w:r>
    </w:p>
    <w:p w:rsidR="00D656E1" w:rsidRPr="00D656E1" w:rsidRDefault="00D656E1" w:rsidP="00D656E1">
      <w:pPr>
        <w:numPr>
          <w:ilvl w:val="0"/>
          <w:numId w:val="12"/>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Примерная основная образовательная программа образовательного учреждения. Основная школа. Серия: </w:t>
      </w:r>
      <w:hyperlink r:id="rId7" w:history="1">
        <w:r w:rsidRPr="00D656E1">
          <w:rPr>
            <w:rFonts w:ascii="Times New Roman" w:eastAsia="Times New Roman" w:hAnsi="Times New Roman" w:cs="Times New Roman"/>
            <w:color w:val="0000FF"/>
            <w:sz w:val="28"/>
            <w:szCs w:val="28"/>
            <w:u w:val="single"/>
            <w:lang w:eastAsia="ru-RU"/>
          </w:rPr>
          <w:t>Стандарты второго поколения</w:t>
        </w:r>
      </w:hyperlink>
      <w:r w:rsidRPr="00D656E1">
        <w:rPr>
          <w:rFonts w:ascii="Times New Roman" w:eastAsia="Times New Roman" w:hAnsi="Times New Roman" w:cs="Times New Roman"/>
          <w:color w:val="000000"/>
          <w:sz w:val="28"/>
          <w:szCs w:val="28"/>
          <w:lang w:eastAsia="ru-RU"/>
        </w:rPr>
        <w:t> М: </w:t>
      </w:r>
      <w:hyperlink r:id="rId8" w:history="1">
        <w:r w:rsidRPr="00D656E1">
          <w:rPr>
            <w:rFonts w:ascii="Times New Roman" w:eastAsia="Times New Roman" w:hAnsi="Times New Roman" w:cs="Times New Roman"/>
            <w:color w:val="0000FF"/>
            <w:sz w:val="28"/>
            <w:szCs w:val="28"/>
            <w:u w:val="single"/>
            <w:lang w:eastAsia="ru-RU"/>
          </w:rPr>
          <w:t>Просвещение</w:t>
        </w:r>
      </w:hyperlink>
      <w:r w:rsidRPr="00D656E1">
        <w:rPr>
          <w:rFonts w:ascii="Times New Roman" w:eastAsia="Times New Roman" w:hAnsi="Times New Roman" w:cs="Times New Roman"/>
          <w:color w:val="000000"/>
          <w:sz w:val="28"/>
          <w:szCs w:val="28"/>
          <w:lang w:eastAsia="ru-RU"/>
        </w:rPr>
        <w:t>. 2011 – 352с.</w:t>
      </w:r>
    </w:p>
    <w:p w:rsidR="00D656E1" w:rsidRPr="00D656E1" w:rsidRDefault="00D656E1" w:rsidP="00D656E1">
      <w:pPr>
        <w:numPr>
          <w:ilvl w:val="0"/>
          <w:numId w:val="12"/>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lastRenderedPageBreak/>
        <w:t>Примерные программы по учебным предметам. Математика 5-9 классы  - 3-е издание, переработанное – М. Просвещение. 2011 – 64с (Стандарты второго поколения)</w:t>
      </w:r>
    </w:p>
    <w:p w:rsidR="00D656E1" w:rsidRPr="00D656E1" w:rsidRDefault="00D656E1" w:rsidP="00D656E1">
      <w:pPr>
        <w:numPr>
          <w:ilvl w:val="0"/>
          <w:numId w:val="12"/>
        </w:numPr>
        <w:shd w:val="clear" w:color="auto" w:fill="FFFFFF"/>
        <w:spacing w:after="0" w:line="240" w:lineRule="auto"/>
        <w:jc w:val="both"/>
        <w:rPr>
          <w:rFonts w:ascii="Arial" w:eastAsia="Times New Roman" w:hAnsi="Arial" w:cs="Arial"/>
          <w:color w:val="000000"/>
          <w:lang w:eastAsia="ru-RU"/>
        </w:rPr>
      </w:pPr>
      <w:proofErr w:type="gramStart"/>
      <w:r w:rsidRPr="00D656E1">
        <w:rPr>
          <w:rFonts w:ascii="Times New Roman" w:eastAsia="Times New Roman" w:hAnsi="Times New Roman" w:cs="Times New Roman"/>
          <w:color w:val="000000"/>
          <w:sz w:val="28"/>
          <w:szCs w:val="28"/>
          <w:lang w:eastAsia="ru-RU"/>
        </w:rPr>
        <w:t>Федеральный государственный общеобразовательный стандарт основного общего образования (Министерство образования и науки Российской Федерации.</w:t>
      </w:r>
      <w:proofErr w:type="gramEnd"/>
      <w:r w:rsidRPr="00D656E1">
        <w:rPr>
          <w:rFonts w:ascii="Times New Roman" w:eastAsia="Times New Roman" w:hAnsi="Times New Roman" w:cs="Times New Roman"/>
          <w:color w:val="000000"/>
          <w:sz w:val="28"/>
          <w:szCs w:val="28"/>
          <w:lang w:eastAsia="ru-RU"/>
        </w:rPr>
        <w:t xml:space="preserve"> М. Просвещение. 2011 – 48с (Стандарты второго поколения)</w:t>
      </w:r>
    </w:p>
    <w:p w:rsidR="00D656E1" w:rsidRPr="00D656E1" w:rsidRDefault="00D656E1" w:rsidP="00D656E1">
      <w:pPr>
        <w:numPr>
          <w:ilvl w:val="0"/>
          <w:numId w:val="12"/>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Примерные программы по учебным предметам. Математика 5-9 классы  - 3-е издание, переработанное – М. Просвещение. 2011 – 64с (Стандарты второго поколения)</w:t>
      </w:r>
    </w:p>
    <w:p w:rsidR="00D656E1" w:rsidRPr="00D656E1" w:rsidRDefault="00D656E1" w:rsidP="00D656E1">
      <w:pPr>
        <w:numPr>
          <w:ilvl w:val="0"/>
          <w:numId w:val="12"/>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«Математика». Сборник рабочих программ. 5-6 классы  [</w:t>
      </w:r>
      <w:proofErr w:type="spellStart"/>
      <w:r w:rsidRPr="00D656E1">
        <w:rPr>
          <w:rFonts w:ascii="Times New Roman" w:eastAsia="Times New Roman" w:hAnsi="Times New Roman" w:cs="Times New Roman"/>
          <w:color w:val="000000"/>
          <w:sz w:val="28"/>
          <w:szCs w:val="28"/>
          <w:lang w:eastAsia="ru-RU"/>
        </w:rPr>
        <w:t>Т.А.Бурмистрова</w:t>
      </w:r>
      <w:proofErr w:type="spellEnd"/>
      <w:r w:rsidRPr="00D656E1">
        <w:rPr>
          <w:rFonts w:ascii="Times New Roman" w:eastAsia="Times New Roman" w:hAnsi="Times New Roman" w:cs="Times New Roman"/>
          <w:color w:val="000000"/>
          <w:sz w:val="28"/>
          <w:szCs w:val="28"/>
          <w:lang w:eastAsia="ru-RU"/>
        </w:rPr>
        <w:t>]. – М.: Просвещение, 2013. – 64с.</w:t>
      </w:r>
    </w:p>
    <w:p w:rsidR="00D656E1" w:rsidRPr="00D656E1" w:rsidRDefault="00D656E1" w:rsidP="00D656E1">
      <w:pPr>
        <w:numPr>
          <w:ilvl w:val="0"/>
          <w:numId w:val="12"/>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Н. Я. </w:t>
      </w:r>
      <w:proofErr w:type="spellStart"/>
      <w:r w:rsidRPr="00D656E1">
        <w:rPr>
          <w:rFonts w:ascii="Times New Roman" w:eastAsia="Times New Roman" w:hAnsi="Times New Roman" w:cs="Times New Roman"/>
          <w:color w:val="000000"/>
          <w:sz w:val="28"/>
          <w:szCs w:val="28"/>
          <w:lang w:eastAsia="ru-RU"/>
        </w:rPr>
        <w:t>Виленкин</w:t>
      </w:r>
      <w:proofErr w:type="spellEnd"/>
      <w:r w:rsidRPr="00D656E1">
        <w:rPr>
          <w:rFonts w:ascii="Times New Roman" w:eastAsia="Times New Roman" w:hAnsi="Times New Roman" w:cs="Times New Roman"/>
          <w:color w:val="000000"/>
          <w:sz w:val="28"/>
          <w:szCs w:val="28"/>
          <w:lang w:eastAsia="ru-RU"/>
        </w:rPr>
        <w:t xml:space="preserve"> «Математика 6 класс». Учебник для 6 класса общеобразовательных учреждений. – М.: Мнемозина, 2010</w:t>
      </w:r>
    </w:p>
    <w:p w:rsidR="00D656E1" w:rsidRPr="00D656E1" w:rsidRDefault="00D656E1" w:rsidP="00D656E1">
      <w:pPr>
        <w:numPr>
          <w:ilvl w:val="0"/>
          <w:numId w:val="12"/>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Попов М. А. Дидактические материалы по математике. 6 класс к учебнику Н. Я. </w:t>
      </w:r>
      <w:proofErr w:type="spellStart"/>
      <w:r w:rsidRPr="00D656E1">
        <w:rPr>
          <w:rFonts w:ascii="Times New Roman" w:eastAsia="Times New Roman" w:hAnsi="Times New Roman" w:cs="Times New Roman"/>
          <w:color w:val="000000"/>
          <w:sz w:val="28"/>
          <w:szCs w:val="28"/>
          <w:lang w:eastAsia="ru-RU"/>
        </w:rPr>
        <w:t>Виленкина</w:t>
      </w:r>
      <w:proofErr w:type="spellEnd"/>
      <w:r w:rsidRPr="00D656E1">
        <w:rPr>
          <w:rFonts w:ascii="Times New Roman" w:eastAsia="Times New Roman" w:hAnsi="Times New Roman" w:cs="Times New Roman"/>
          <w:color w:val="000000"/>
          <w:sz w:val="28"/>
          <w:szCs w:val="28"/>
          <w:lang w:eastAsia="ru-RU"/>
        </w:rPr>
        <w:t xml:space="preserve"> и др.    «Математика 6 класс». ФГОС – «Экзамен», 2013</w:t>
      </w:r>
    </w:p>
    <w:p w:rsidR="00D656E1" w:rsidRPr="00D656E1" w:rsidRDefault="00D656E1" w:rsidP="00D656E1">
      <w:pPr>
        <w:numPr>
          <w:ilvl w:val="0"/>
          <w:numId w:val="12"/>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xml:space="preserve">Попов М. А. Контрольные и самостоятельные работы по математике. 6 класс. К учебнику Н. Я. </w:t>
      </w:r>
      <w:proofErr w:type="spellStart"/>
      <w:r w:rsidRPr="00D656E1">
        <w:rPr>
          <w:rFonts w:ascii="Times New Roman" w:eastAsia="Times New Roman" w:hAnsi="Times New Roman" w:cs="Times New Roman"/>
          <w:color w:val="000000"/>
          <w:sz w:val="28"/>
          <w:szCs w:val="28"/>
          <w:lang w:eastAsia="ru-RU"/>
        </w:rPr>
        <w:t>Виленкина</w:t>
      </w:r>
      <w:proofErr w:type="spellEnd"/>
      <w:r w:rsidRPr="00D656E1">
        <w:rPr>
          <w:rFonts w:ascii="Times New Roman" w:eastAsia="Times New Roman" w:hAnsi="Times New Roman" w:cs="Times New Roman"/>
          <w:color w:val="000000"/>
          <w:sz w:val="28"/>
          <w:szCs w:val="28"/>
          <w:lang w:eastAsia="ru-RU"/>
        </w:rPr>
        <w:t xml:space="preserve"> и др. « Математика 6 класс». ФГОС – «Экзамен», 2011</w:t>
      </w:r>
    </w:p>
    <w:p w:rsidR="00D656E1" w:rsidRPr="00D656E1" w:rsidRDefault="00D656E1" w:rsidP="00135545">
      <w:pPr>
        <w:shd w:val="clear" w:color="auto" w:fill="FFFFFF"/>
        <w:spacing w:after="0" w:line="240" w:lineRule="auto"/>
        <w:ind w:left="720"/>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w:t>
      </w:r>
    </w:p>
    <w:p w:rsidR="00D656E1" w:rsidRPr="00D656E1" w:rsidRDefault="00D656E1" w:rsidP="00D656E1">
      <w:pPr>
        <w:shd w:val="clear" w:color="auto" w:fill="FFFFFF"/>
        <w:spacing w:after="0" w:line="240" w:lineRule="auto"/>
        <w:ind w:left="360"/>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w:t>
      </w:r>
    </w:p>
    <w:p w:rsidR="00D656E1" w:rsidRPr="00D656E1" w:rsidRDefault="00D656E1" w:rsidP="00D656E1">
      <w:pPr>
        <w:shd w:val="clear" w:color="auto" w:fill="FFFFFF"/>
        <w:spacing w:after="0" w:line="240" w:lineRule="auto"/>
        <w:ind w:left="720"/>
        <w:jc w:val="both"/>
        <w:rPr>
          <w:rFonts w:ascii="Arial" w:eastAsia="Times New Roman" w:hAnsi="Arial" w:cs="Arial"/>
          <w:color w:val="000000"/>
          <w:lang w:eastAsia="ru-RU"/>
        </w:rPr>
      </w:pPr>
      <w:r w:rsidRPr="00D656E1">
        <w:rPr>
          <w:rFonts w:ascii="Times New Roman" w:eastAsia="Times New Roman" w:hAnsi="Times New Roman" w:cs="Times New Roman"/>
          <w:b/>
          <w:bCs/>
          <w:color w:val="000000"/>
          <w:sz w:val="28"/>
          <w:szCs w:val="28"/>
          <w:lang w:eastAsia="ru-RU"/>
        </w:rPr>
        <w:t>Интернет – ресурсы:</w:t>
      </w:r>
    </w:p>
    <w:p w:rsidR="00D656E1" w:rsidRPr="00D656E1" w:rsidRDefault="00D656E1" w:rsidP="00D656E1">
      <w:pPr>
        <w:shd w:val="clear" w:color="auto" w:fill="FFFFFF"/>
        <w:spacing w:after="0" w:line="240" w:lineRule="auto"/>
        <w:ind w:left="708"/>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 </w:t>
      </w:r>
      <w:r w:rsidRPr="00D656E1">
        <w:rPr>
          <w:rFonts w:ascii="Times New Roman" w:eastAsia="Times New Roman" w:hAnsi="Times New Roman" w:cs="Times New Roman"/>
          <w:b/>
          <w:bCs/>
          <w:i/>
          <w:iCs/>
          <w:color w:val="000000"/>
          <w:sz w:val="28"/>
          <w:szCs w:val="28"/>
          <w:lang w:eastAsia="ru-RU"/>
        </w:rPr>
        <w:t>Сайты для учащихся:</w:t>
      </w:r>
    </w:p>
    <w:p w:rsidR="00D656E1" w:rsidRPr="00D656E1" w:rsidRDefault="00D656E1" w:rsidP="00D656E1">
      <w:pPr>
        <w:numPr>
          <w:ilvl w:val="0"/>
          <w:numId w:val="13"/>
        </w:numPr>
        <w:shd w:val="clear" w:color="auto" w:fill="FFFFFF"/>
        <w:spacing w:after="0" w:line="240" w:lineRule="auto"/>
        <w:jc w:val="both"/>
        <w:rPr>
          <w:rFonts w:ascii="Arial" w:eastAsia="Times New Roman" w:hAnsi="Arial" w:cs="Arial"/>
          <w:color w:val="000000"/>
          <w:lang w:eastAsia="ru-RU"/>
        </w:rPr>
      </w:pPr>
      <w:bookmarkStart w:id="6" w:name="h.30j0zll"/>
      <w:bookmarkEnd w:id="6"/>
      <w:r w:rsidRPr="00D656E1">
        <w:rPr>
          <w:rFonts w:ascii="Times New Roman" w:eastAsia="Times New Roman" w:hAnsi="Times New Roman" w:cs="Times New Roman"/>
          <w:color w:val="000000"/>
          <w:sz w:val="28"/>
          <w:szCs w:val="28"/>
          <w:lang w:eastAsia="ru-RU"/>
        </w:rPr>
        <w:t>Интерактивный учебник. Математика 6 класс. Правила, задачи, примеры</w:t>
      </w:r>
      <w:hyperlink r:id="rId9" w:history="1">
        <w:r w:rsidRPr="00D656E1">
          <w:rPr>
            <w:rFonts w:ascii="Times New Roman" w:eastAsia="Times New Roman" w:hAnsi="Times New Roman" w:cs="Times New Roman"/>
            <w:color w:val="0000FF"/>
            <w:sz w:val="28"/>
            <w:szCs w:val="28"/>
            <w:u w:val="single"/>
            <w:lang w:eastAsia="ru-RU"/>
          </w:rPr>
          <w:t>http://www.matematika-na.ru</w:t>
        </w:r>
      </w:hyperlink>
    </w:p>
    <w:p w:rsidR="00D656E1" w:rsidRPr="00D656E1" w:rsidRDefault="00D656E1" w:rsidP="00D656E1">
      <w:pPr>
        <w:numPr>
          <w:ilvl w:val="0"/>
          <w:numId w:val="13"/>
        </w:numPr>
        <w:shd w:val="clear" w:color="auto" w:fill="FFFFFF"/>
        <w:spacing w:after="0" w:line="240" w:lineRule="auto"/>
        <w:jc w:val="both"/>
        <w:rPr>
          <w:rFonts w:ascii="Arial" w:eastAsia="Times New Roman" w:hAnsi="Arial" w:cs="Arial"/>
          <w:color w:val="000000"/>
          <w:lang w:eastAsia="ru-RU"/>
        </w:rPr>
      </w:pPr>
      <w:bookmarkStart w:id="7" w:name="h.1fob9te"/>
      <w:bookmarkEnd w:id="7"/>
      <w:r w:rsidRPr="00D656E1">
        <w:rPr>
          <w:rFonts w:ascii="Times New Roman" w:eastAsia="Times New Roman" w:hAnsi="Times New Roman" w:cs="Times New Roman"/>
          <w:color w:val="000000"/>
          <w:sz w:val="28"/>
          <w:szCs w:val="28"/>
          <w:lang w:eastAsia="ru-RU"/>
        </w:rPr>
        <w:t>Энциклопедия для детей    </w:t>
      </w:r>
      <w:hyperlink r:id="rId10" w:history="1">
        <w:r w:rsidRPr="00D656E1">
          <w:rPr>
            <w:rFonts w:ascii="Times New Roman" w:eastAsia="Times New Roman" w:hAnsi="Times New Roman" w:cs="Times New Roman"/>
            <w:color w:val="0000FF"/>
            <w:sz w:val="28"/>
            <w:szCs w:val="28"/>
            <w:u w:val="single"/>
            <w:lang w:eastAsia="ru-RU"/>
          </w:rPr>
          <w:t>http://the800.info/yentsiklopediya-dlya-detey-matematika</w:t>
        </w:r>
      </w:hyperlink>
    </w:p>
    <w:p w:rsidR="00D656E1" w:rsidRPr="00D656E1" w:rsidRDefault="00D656E1" w:rsidP="00D656E1">
      <w:pPr>
        <w:numPr>
          <w:ilvl w:val="0"/>
          <w:numId w:val="13"/>
        </w:numPr>
        <w:shd w:val="clear" w:color="auto" w:fill="FFFFFF"/>
        <w:spacing w:after="0" w:line="240" w:lineRule="auto"/>
        <w:rPr>
          <w:rFonts w:ascii="Arial" w:eastAsia="Times New Roman" w:hAnsi="Arial" w:cs="Arial"/>
          <w:color w:val="000000"/>
          <w:lang w:eastAsia="ru-RU"/>
        </w:rPr>
      </w:pPr>
      <w:bookmarkStart w:id="8" w:name="h.3znysh7"/>
      <w:bookmarkEnd w:id="8"/>
      <w:r w:rsidRPr="00D656E1">
        <w:rPr>
          <w:rFonts w:ascii="Times New Roman" w:eastAsia="Times New Roman" w:hAnsi="Times New Roman" w:cs="Times New Roman"/>
          <w:color w:val="000000"/>
          <w:sz w:val="28"/>
          <w:szCs w:val="28"/>
          <w:lang w:eastAsia="ru-RU"/>
        </w:rPr>
        <w:t>Энциклопедия по математике  </w:t>
      </w:r>
      <w:hyperlink r:id="rId11" w:history="1">
        <w:r w:rsidRPr="00D656E1">
          <w:rPr>
            <w:rFonts w:ascii="Times New Roman" w:eastAsia="Times New Roman" w:hAnsi="Times New Roman" w:cs="Times New Roman"/>
            <w:color w:val="0000FF"/>
            <w:sz w:val="28"/>
            <w:szCs w:val="28"/>
            <w:u w:val="single"/>
            <w:lang w:eastAsia="ru-RU"/>
          </w:rPr>
          <w:t>http://www.krugosvet.ru/enc/nauka_i_tehnika/matematika/MATEMATIKA.html</w:t>
        </w:r>
      </w:hyperlink>
    </w:p>
    <w:p w:rsidR="00D656E1" w:rsidRPr="00D656E1" w:rsidRDefault="00D656E1" w:rsidP="00D656E1">
      <w:pPr>
        <w:numPr>
          <w:ilvl w:val="0"/>
          <w:numId w:val="13"/>
        </w:numPr>
        <w:shd w:val="clear" w:color="auto" w:fill="FFFFFF"/>
        <w:spacing w:after="0" w:line="240" w:lineRule="auto"/>
        <w:jc w:val="both"/>
        <w:rPr>
          <w:rFonts w:ascii="Arial" w:eastAsia="Times New Roman" w:hAnsi="Arial" w:cs="Arial"/>
          <w:color w:val="000000"/>
          <w:lang w:eastAsia="ru-RU"/>
        </w:rPr>
      </w:pPr>
      <w:bookmarkStart w:id="9" w:name="h.2et92p0"/>
      <w:bookmarkEnd w:id="9"/>
      <w:r w:rsidRPr="00D656E1">
        <w:rPr>
          <w:rFonts w:ascii="Times New Roman" w:eastAsia="Times New Roman" w:hAnsi="Times New Roman" w:cs="Times New Roman"/>
          <w:color w:val="000000"/>
          <w:sz w:val="28"/>
          <w:szCs w:val="28"/>
          <w:lang w:eastAsia="ru-RU"/>
        </w:rPr>
        <w:t>Справочник по математике для школьников   </w:t>
      </w:r>
      <w:hyperlink r:id="rId12" w:history="1">
        <w:r w:rsidRPr="00D656E1">
          <w:rPr>
            <w:rFonts w:ascii="Times New Roman" w:eastAsia="Times New Roman" w:hAnsi="Times New Roman" w:cs="Times New Roman"/>
            <w:color w:val="0000FF"/>
            <w:sz w:val="28"/>
            <w:szCs w:val="28"/>
            <w:u w:val="single"/>
            <w:lang w:eastAsia="ru-RU"/>
          </w:rPr>
          <w:t>http://www.resolventa.ru/demo/demomath.htm</w:t>
        </w:r>
      </w:hyperlink>
    </w:p>
    <w:p w:rsidR="00D656E1" w:rsidRPr="00D656E1" w:rsidRDefault="00D656E1" w:rsidP="00D656E1">
      <w:pPr>
        <w:numPr>
          <w:ilvl w:val="0"/>
          <w:numId w:val="13"/>
        </w:numPr>
        <w:shd w:val="clear" w:color="auto" w:fill="FFFFFF"/>
        <w:spacing w:after="0" w:line="240" w:lineRule="auto"/>
        <w:jc w:val="both"/>
        <w:rPr>
          <w:rFonts w:ascii="Arial" w:eastAsia="Times New Roman" w:hAnsi="Arial" w:cs="Arial"/>
          <w:color w:val="000000"/>
          <w:lang w:eastAsia="ru-RU"/>
        </w:rPr>
      </w:pPr>
      <w:bookmarkStart w:id="10" w:name="h.tyjcwt"/>
      <w:bookmarkEnd w:id="10"/>
      <w:r w:rsidRPr="00D656E1">
        <w:rPr>
          <w:rFonts w:ascii="Times New Roman" w:eastAsia="Times New Roman" w:hAnsi="Times New Roman" w:cs="Times New Roman"/>
          <w:color w:val="000000"/>
          <w:sz w:val="28"/>
          <w:szCs w:val="28"/>
          <w:lang w:eastAsia="ru-RU"/>
        </w:rPr>
        <w:t>Математика он-</w:t>
      </w:r>
      <w:proofErr w:type="spellStart"/>
      <w:r w:rsidRPr="00D656E1">
        <w:rPr>
          <w:rFonts w:ascii="Times New Roman" w:eastAsia="Times New Roman" w:hAnsi="Times New Roman" w:cs="Times New Roman"/>
          <w:color w:val="000000"/>
          <w:sz w:val="28"/>
          <w:szCs w:val="28"/>
          <w:lang w:eastAsia="ru-RU"/>
        </w:rPr>
        <w:t>лайн</w:t>
      </w:r>
      <w:proofErr w:type="spellEnd"/>
      <w:r w:rsidRPr="00D656E1">
        <w:rPr>
          <w:rFonts w:ascii="Times New Roman" w:eastAsia="Times New Roman" w:hAnsi="Times New Roman" w:cs="Times New Roman"/>
          <w:color w:val="000000"/>
          <w:sz w:val="28"/>
          <w:szCs w:val="28"/>
          <w:lang w:eastAsia="ru-RU"/>
        </w:rPr>
        <w:t xml:space="preserve">   </w:t>
      </w:r>
      <w:hyperlink r:id="rId13" w:history="1">
        <w:r w:rsidRPr="00D656E1">
          <w:rPr>
            <w:rFonts w:ascii="Times New Roman" w:eastAsia="Times New Roman" w:hAnsi="Times New Roman" w:cs="Times New Roman"/>
            <w:color w:val="0000FF"/>
            <w:sz w:val="28"/>
            <w:szCs w:val="28"/>
            <w:u w:val="single"/>
            <w:lang w:eastAsia="ru-RU"/>
          </w:rPr>
          <w:t>http://uchit.rastu.ru</w:t>
        </w:r>
      </w:hyperlink>
    </w:p>
    <w:p w:rsidR="00D656E1" w:rsidRPr="00D656E1" w:rsidRDefault="00D656E1" w:rsidP="00D656E1">
      <w:pPr>
        <w:shd w:val="clear" w:color="auto" w:fill="FFFFFF"/>
        <w:spacing w:after="0" w:line="240" w:lineRule="auto"/>
        <w:ind w:left="708"/>
        <w:jc w:val="both"/>
        <w:rPr>
          <w:rFonts w:ascii="Arial" w:eastAsia="Times New Roman" w:hAnsi="Arial" w:cs="Arial"/>
          <w:color w:val="000000"/>
          <w:lang w:eastAsia="ru-RU"/>
        </w:rPr>
      </w:pPr>
      <w:r w:rsidRPr="00D656E1">
        <w:rPr>
          <w:rFonts w:ascii="Times New Roman" w:eastAsia="Times New Roman" w:hAnsi="Times New Roman" w:cs="Times New Roman"/>
          <w:b/>
          <w:bCs/>
          <w:i/>
          <w:iCs/>
          <w:color w:val="000000"/>
          <w:sz w:val="28"/>
          <w:szCs w:val="28"/>
          <w:lang w:eastAsia="ru-RU"/>
        </w:rPr>
        <w:t>Сайты для учителя:</w:t>
      </w:r>
    </w:p>
    <w:p w:rsidR="00D656E1" w:rsidRPr="00D656E1" w:rsidRDefault="00D656E1" w:rsidP="00D656E1">
      <w:pPr>
        <w:numPr>
          <w:ilvl w:val="0"/>
          <w:numId w:val="14"/>
        </w:numPr>
        <w:shd w:val="clear" w:color="auto" w:fill="FFFFFF"/>
        <w:spacing w:after="0" w:line="240" w:lineRule="auto"/>
        <w:jc w:val="both"/>
        <w:rPr>
          <w:rFonts w:ascii="Arial" w:eastAsia="Times New Roman" w:hAnsi="Arial" w:cs="Arial"/>
          <w:color w:val="000000"/>
          <w:lang w:eastAsia="ru-RU"/>
        </w:rPr>
      </w:pPr>
      <w:bookmarkStart w:id="11" w:name="h.3dy6vkm"/>
      <w:bookmarkEnd w:id="11"/>
      <w:r w:rsidRPr="00D656E1">
        <w:rPr>
          <w:rFonts w:ascii="Times New Roman" w:eastAsia="Times New Roman" w:hAnsi="Times New Roman" w:cs="Times New Roman"/>
          <w:color w:val="000000"/>
          <w:sz w:val="28"/>
          <w:szCs w:val="28"/>
          <w:lang w:eastAsia="ru-RU"/>
        </w:rPr>
        <w:t>Педсовет, математика  </w:t>
      </w:r>
      <w:hyperlink r:id="rId14" w:history="1">
        <w:r w:rsidRPr="00D656E1">
          <w:rPr>
            <w:rFonts w:ascii="Times New Roman" w:eastAsia="Times New Roman" w:hAnsi="Times New Roman" w:cs="Times New Roman"/>
            <w:color w:val="0000FF"/>
            <w:sz w:val="28"/>
            <w:szCs w:val="28"/>
            <w:u w:val="single"/>
            <w:lang w:eastAsia="ru-RU"/>
          </w:rPr>
          <w:t>http://pedsovet.su/load/135</w:t>
        </w:r>
      </w:hyperlink>
    </w:p>
    <w:p w:rsidR="00D656E1" w:rsidRPr="00D656E1" w:rsidRDefault="00D656E1" w:rsidP="00D656E1">
      <w:pPr>
        <w:numPr>
          <w:ilvl w:val="0"/>
          <w:numId w:val="14"/>
        </w:numPr>
        <w:shd w:val="clear" w:color="auto" w:fill="FFFFFF"/>
        <w:spacing w:after="0" w:line="240" w:lineRule="auto"/>
        <w:jc w:val="both"/>
        <w:rPr>
          <w:rFonts w:ascii="Arial" w:eastAsia="Times New Roman" w:hAnsi="Arial" w:cs="Arial"/>
          <w:color w:val="000000"/>
          <w:lang w:eastAsia="ru-RU"/>
        </w:rPr>
      </w:pPr>
      <w:bookmarkStart w:id="12" w:name="h.1t3h5sf"/>
      <w:bookmarkEnd w:id="12"/>
      <w:r w:rsidRPr="00D656E1">
        <w:rPr>
          <w:rFonts w:ascii="Times New Roman" w:eastAsia="Times New Roman" w:hAnsi="Times New Roman" w:cs="Times New Roman"/>
          <w:color w:val="000000"/>
          <w:sz w:val="28"/>
          <w:szCs w:val="28"/>
          <w:lang w:eastAsia="ru-RU"/>
        </w:rPr>
        <w:t>Учительский портал. Математика  </w:t>
      </w:r>
      <w:hyperlink r:id="rId15" w:history="1">
        <w:r w:rsidRPr="00D656E1">
          <w:rPr>
            <w:rFonts w:ascii="Times New Roman" w:eastAsia="Times New Roman" w:hAnsi="Times New Roman" w:cs="Times New Roman"/>
            <w:color w:val="0000FF"/>
            <w:sz w:val="28"/>
            <w:szCs w:val="28"/>
            <w:u w:val="single"/>
            <w:lang w:eastAsia="ru-RU"/>
          </w:rPr>
          <w:t>http://www.uchportal.ru/load/28</w:t>
        </w:r>
      </w:hyperlink>
    </w:p>
    <w:p w:rsidR="00D656E1" w:rsidRPr="00D656E1" w:rsidRDefault="00D656E1" w:rsidP="00D656E1">
      <w:pPr>
        <w:numPr>
          <w:ilvl w:val="0"/>
          <w:numId w:val="14"/>
        </w:numPr>
        <w:shd w:val="clear" w:color="auto" w:fill="FFFFFF"/>
        <w:spacing w:after="0" w:line="240" w:lineRule="auto"/>
        <w:rPr>
          <w:rFonts w:ascii="Arial" w:eastAsia="Times New Roman" w:hAnsi="Arial" w:cs="Arial"/>
          <w:color w:val="000000"/>
          <w:lang w:eastAsia="ru-RU"/>
        </w:rPr>
      </w:pPr>
      <w:bookmarkStart w:id="13" w:name="h.4d34og8"/>
      <w:bookmarkEnd w:id="13"/>
      <w:r w:rsidRPr="00D656E1">
        <w:rPr>
          <w:rFonts w:ascii="Times New Roman" w:eastAsia="Times New Roman" w:hAnsi="Times New Roman" w:cs="Times New Roman"/>
          <w:color w:val="000000"/>
          <w:sz w:val="28"/>
          <w:szCs w:val="28"/>
          <w:lang w:eastAsia="ru-RU"/>
        </w:rPr>
        <w:t>Уроки. Нет. Для учителя математики, алгебры, геометрии  </w:t>
      </w:r>
      <w:hyperlink r:id="rId16" w:history="1">
        <w:r w:rsidRPr="00D656E1">
          <w:rPr>
            <w:rFonts w:ascii="Times New Roman" w:eastAsia="Times New Roman" w:hAnsi="Times New Roman" w:cs="Times New Roman"/>
            <w:color w:val="0000FF"/>
            <w:sz w:val="28"/>
            <w:szCs w:val="28"/>
            <w:u w:val="single"/>
            <w:lang w:eastAsia="ru-RU"/>
          </w:rPr>
          <w:t>http://www.uroki.net/docmat.htm</w:t>
        </w:r>
      </w:hyperlink>
    </w:p>
    <w:p w:rsidR="00D656E1" w:rsidRPr="00D656E1" w:rsidRDefault="00D656E1" w:rsidP="00D656E1">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D656E1">
        <w:rPr>
          <w:rFonts w:ascii="Times New Roman" w:eastAsia="Times New Roman" w:hAnsi="Times New Roman" w:cs="Times New Roman"/>
          <w:color w:val="000000"/>
          <w:sz w:val="28"/>
          <w:szCs w:val="28"/>
          <w:lang w:eastAsia="ru-RU"/>
        </w:rPr>
        <w:t>Видеоуроки</w:t>
      </w:r>
      <w:proofErr w:type="spellEnd"/>
      <w:r w:rsidRPr="00D656E1">
        <w:rPr>
          <w:rFonts w:ascii="Times New Roman" w:eastAsia="Times New Roman" w:hAnsi="Times New Roman" w:cs="Times New Roman"/>
          <w:color w:val="000000"/>
          <w:sz w:val="28"/>
          <w:szCs w:val="28"/>
          <w:lang w:eastAsia="ru-RU"/>
        </w:rPr>
        <w:t xml:space="preserve">  по  математике – 6 класс , UROKIMATEMAIKI.RU </w:t>
      </w:r>
      <w:proofErr w:type="gramStart"/>
      <w:r w:rsidRPr="00D656E1">
        <w:rPr>
          <w:rFonts w:ascii="Times New Roman" w:eastAsia="Times New Roman" w:hAnsi="Times New Roman" w:cs="Times New Roman"/>
          <w:color w:val="000000"/>
          <w:sz w:val="28"/>
          <w:szCs w:val="28"/>
          <w:lang w:eastAsia="ru-RU"/>
        </w:rPr>
        <w:t xml:space="preserve">( </w:t>
      </w:r>
      <w:proofErr w:type="gramEnd"/>
      <w:r w:rsidRPr="00D656E1">
        <w:rPr>
          <w:rFonts w:ascii="Times New Roman" w:eastAsia="Times New Roman" w:hAnsi="Times New Roman" w:cs="Times New Roman"/>
          <w:color w:val="000000"/>
          <w:sz w:val="28"/>
          <w:szCs w:val="28"/>
          <w:lang w:eastAsia="ru-RU"/>
        </w:rPr>
        <w:t xml:space="preserve">Игорь </w:t>
      </w:r>
      <w:proofErr w:type="spellStart"/>
      <w:r w:rsidRPr="00D656E1">
        <w:rPr>
          <w:rFonts w:ascii="Times New Roman" w:eastAsia="Times New Roman" w:hAnsi="Times New Roman" w:cs="Times New Roman"/>
          <w:color w:val="000000"/>
          <w:sz w:val="28"/>
          <w:szCs w:val="28"/>
          <w:lang w:eastAsia="ru-RU"/>
        </w:rPr>
        <w:t>Жаборовский</w:t>
      </w:r>
      <w:proofErr w:type="spellEnd"/>
      <w:r w:rsidRPr="00D656E1">
        <w:rPr>
          <w:rFonts w:ascii="Times New Roman" w:eastAsia="Times New Roman" w:hAnsi="Times New Roman" w:cs="Times New Roman"/>
          <w:color w:val="000000"/>
          <w:sz w:val="28"/>
          <w:szCs w:val="28"/>
          <w:lang w:eastAsia="ru-RU"/>
        </w:rPr>
        <w:t xml:space="preserve"> )</w:t>
      </w:r>
    </w:p>
    <w:p w:rsidR="00D656E1" w:rsidRPr="00D656E1" w:rsidRDefault="00D656E1" w:rsidP="00D656E1">
      <w:pPr>
        <w:numPr>
          <w:ilvl w:val="0"/>
          <w:numId w:val="14"/>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Электронный учебник</w:t>
      </w:r>
    </w:p>
    <w:p w:rsidR="00D656E1" w:rsidRPr="00D656E1" w:rsidRDefault="00D656E1" w:rsidP="00D656E1">
      <w:pPr>
        <w:numPr>
          <w:ilvl w:val="0"/>
          <w:numId w:val="14"/>
        </w:numPr>
        <w:shd w:val="clear" w:color="auto" w:fill="FFFFFF"/>
        <w:spacing w:after="0" w:line="240" w:lineRule="auto"/>
        <w:jc w:val="both"/>
        <w:rPr>
          <w:rFonts w:ascii="Arial" w:eastAsia="Times New Roman" w:hAnsi="Arial" w:cs="Arial"/>
          <w:color w:val="000000"/>
          <w:lang w:eastAsia="ru-RU"/>
        </w:rPr>
      </w:pPr>
      <w:r w:rsidRPr="00D656E1">
        <w:rPr>
          <w:rFonts w:ascii="Times New Roman" w:eastAsia="Times New Roman" w:hAnsi="Times New Roman" w:cs="Times New Roman"/>
          <w:color w:val="000000"/>
          <w:sz w:val="28"/>
          <w:szCs w:val="28"/>
          <w:lang w:eastAsia="ru-RU"/>
        </w:rPr>
        <w:t>Электронное пособие. Математика, поурочные планы 5-6 классы. Издательство « Учитель»</w:t>
      </w:r>
    </w:p>
    <w:p w:rsidR="00396F11" w:rsidRDefault="00396F11"/>
    <w:sectPr w:rsidR="00396F11" w:rsidSect="00D656E1">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B6E"/>
    <w:multiLevelType w:val="multilevel"/>
    <w:tmpl w:val="48F2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E6DEC"/>
    <w:multiLevelType w:val="multilevel"/>
    <w:tmpl w:val="97182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75CC9"/>
    <w:multiLevelType w:val="multilevel"/>
    <w:tmpl w:val="9D4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47D6E"/>
    <w:multiLevelType w:val="multilevel"/>
    <w:tmpl w:val="79C0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F5679"/>
    <w:multiLevelType w:val="multilevel"/>
    <w:tmpl w:val="2A4C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D7F25"/>
    <w:multiLevelType w:val="multilevel"/>
    <w:tmpl w:val="1AB4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63C17"/>
    <w:multiLevelType w:val="multilevel"/>
    <w:tmpl w:val="F25E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F0028"/>
    <w:multiLevelType w:val="multilevel"/>
    <w:tmpl w:val="6E5C5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F44F81"/>
    <w:multiLevelType w:val="multilevel"/>
    <w:tmpl w:val="82C6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91028C"/>
    <w:multiLevelType w:val="multilevel"/>
    <w:tmpl w:val="D1D6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C36149"/>
    <w:multiLevelType w:val="multilevel"/>
    <w:tmpl w:val="F3EA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31153D"/>
    <w:multiLevelType w:val="multilevel"/>
    <w:tmpl w:val="DD7C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A2C9F"/>
    <w:multiLevelType w:val="multilevel"/>
    <w:tmpl w:val="3B1A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6A01A7"/>
    <w:multiLevelType w:val="multilevel"/>
    <w:tmpl w:val="2E56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11"/>
  </w:num>
  <w:num w:numId="5">
    <w:abstractNumId w:val="8"/>
  </w:num>
  <w:num w:numId="6">
    <w:abstractNumId w:val="5"/>
  </w:num>
  <w:num w:numId="7">
    <w:abstractNumId w:val="12"/>
  </w:num>
  <w:num w:numId="8">
    <w:abstractNumId w:val="3"/>
  </w:num>
  <w:num w:numId="9">
    <w:abstractNumId w:val="0"/>
  </w:num>
  <w:num w:numId="10">
    <w:abstractNumId w:val="13"/>
  </w:num>
  <w:num w:numId="11">
    <w:abstractNumId w:val="1"/>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75"/>
    <w:rsid w:val="00111FF5"/>
    <w:rsid w:val="00135545"/>
    <w:rsid w:val="001A2401"/>
    <w:rsid w:val="002C59ED"/>
    <w:rsid w:val="00396F11"/>
    <w:rsid w:val="00403EA1"/>
    <w:rsid w:val="0041708E"/>
    <w:rsid w:val="00452322"/>
    <w:rsid w:val="00502FE8"/>
    <w:rsid w:val="00507668"/>
    <w:rsid w:val="005D4F3C"/>
    <w:rsid w:val="0061362E"/>
    <w:rsid w:val="006459A3"/>
    <w:rsid w:val="00804E08"/>
    <w:rsid w:val="00833A75"/>
    <w:rsid w:val="009E0849"/>
    <w:rsid w:val="00A06B5B"/>
    <w:rsid w:val="00AB0A67"/>
    <w:rsid w:val="00BE2831"/>
    <w:rsid w:val="00CA3C01"/>
    <w:rsid w:val="00CA5E2E"/>
    <w:rsid w:val="00D656E1"/>
    <w:rsid w:val="00D71B55"/>
    <w:rsid w:val="00DA2281"/>
    <w:rsid w:val="00DA38E6"/>
    <w:rsid w:val="00DD137E"/>
    <w:rsid w:val="00DF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56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56E1"/>
    <w:rPr>
      <w:rFonts w:ascii="Times New Roman" w:eastAsia="Times New Roman" w:hAnsi="Times New Roman" w:cs="Times New Roman"/>
      <w:b/>
      <w:bCs/>
      <w:sz w:val="36"/>
      <w:szCs w:val="36"/>
      <w:lang w:eastAsia="ru-RU"/>
    </w:rPr>
  </w:style>
  <w:style w:type="paragraph" w:customStyle="1" w:styleId="c9">
    <w:name w:val="c9"/>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656E1"/>
  </w:style>
  <w:style w:type="paragraph" w:customStyle="1" w:styleId="c2">
    <w:name w:val="c2"/>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656E1"/>
  </w:style>
  <w:style w:type="character" w:customStyle="1" w:styleId="apple-converted-space">
    <w:name w:val="apple-converted-space"/>
    <w:basedOn w:val="a0"/>
    <w:rsid w:val="00D656E1"/>
  </w:style>
  <w:style w:type="character" w:customStyle="1" w:styleId="c15">
    <w:name w:val="c15"/>
    <w:basedOn w:val="a0"/>
    <w:rsid w:val="00D656E1"/>
  </w:style>
  <w:style w:type="paragraph" w:customStyle="1" w:styleId="c39">
    <w:name w:val="c39"/>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56E1"/>
    <w:rPr>
      <w:color w:val="0000FF"/>
      <w:u w:val="single"/>
    </w:rPr>
  </w:style>
  <w:style w:type="character" w:styleId="a4">
    <w:name w:val="FollowedHyperlink"/>
    <w:basedOn w:val="a0"/>
    <w:uiPriority w:val="99"/>
    <w:semiHidden/>
    <w:unhideWhenUsed/>
    <w:rsid w:val="00D656E1"/>
    <w:rPr>
      <w:color w:val="800080"/>
      <w:u w:val="single"/>
    </w:rPr>
  </w:style>
  <w:style w:type="character" w:customStyle="1" w:styleId="c40">
    <w:name w:val="c40"/>
    <w:basedOn w:val="a0"/>
    <w:rsid w:val="00D656E1"/>
  </w:style>
  <w:style w:type="character" w:customStyle="1" w:styleId="c0">
    <w:name w:val="c0"/>
    <w:basedOn w:val="a0"/>
    <w:rsid w:val="00D656E1"/>
  </w:style>
  <w:style w:type="character" w:customStyle="1" w:styleId="c3">
    <w:name w:val="c3"/>
    <w:basedOn w:val="a0"/>
    <w:rsid w:val="00D656E1"/>
  </w:style>
  <w:style w:type="paragraph" w:customStyle="1" w:styleId="c6">
    <w:name w:val="c6"/>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D656E1"/>
  </w:style>
  <w:style w:type="paragraph" w:customStyle="1" w:styleId="c27">
    <w:name w:val="c27"/>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56E1"/>
    <w:rPr>
      <w:b/>
      <w:bCs/>
    </w:rPr>
  </w:style>
  <w:style w:type="paragraph" w:customStyle="1" w:styleId="search-excerpt">
    <w:name w:val="search-excerpt"/>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65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56E1"/>
    <w:rPr>
      <w:rFonts w:ascii="Tahoma" w:hAnsi="Tahoma" w:cs="Tahoma"/>
      <w:sz w:val="16"/>
      <w:szCs w:val="16"/>
    </w:rPr>
  </w:style>
  <w:style w:type="table" w:styleId="a8">
    <w:name w:val="Table Grid"/>
    <w:basedOn w:val="a1"/>
    <w:uiPriority w:val="59"/>
    <w:rsid w:val="00D65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56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56E1"/>
    <w:rPr>
      <w:rFonts w:ascii="Times New Roman" w:eastAsia="Times New Roman" w:hAnsi="Times New Roman" w:cs="Times New Roman"/>
      <w:b/>
      <w:bCs/>
      <w:sz w:val="36"/>
      <w:szCs w:val="36"/>
      <w:lang w:eastAsia="ru-RU"/>
    </w:rPr>
  </w:style>
  <w:style w:type="paragraph" w:customStyle="1" w:styleId="c9">
    <w:name w:val="c9"/>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656E1"/>
  </w:style>
  <w:style w:type="paragraph" w:customStyle="1" w:styleId="c2">
    <w:name w:val="c2"/>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656E1"/>
  </w:style>
  <w:style w:type="character" w:customStyle="1" w:styleId="apple-converted-space">
    <w:name w:val="apple-converted-space"/>
    <w:basedOn w:val="a0"/>
    <w:rsid w:val="00D656E1"/>
  </w:style>
  <w:style w:type="character" w:customStyle="1" w:styleId="c15">
    <w:name w:val="c15"/>
    <w:basedOn w:val="a0"/>
    <w:rsid w:val="00D656E1"/>
  </w:style>
  <w:style w:type="paragraph" w:customStyle="1" w:styleId="c39">
    <w:name w:val="c39"/>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56E1"/>
    <w:rPr>
      <w:color w:val="0000FF"/>
      <w:u w:val="single"/>
    </w:rPr>
  </w:style>
  <w:style w:type="character" w:styleId="a4">
    <w:name w:val="FollowedHyperlink"/>
    <w:basedOn w:val="a0"/>
    <w:uiPriority w:val="99"/>
    <w:semiHidden/>
    <w:unhideWhenUsed/>
    <w:rsid w:val="00D656E1"/>
    <w:rPr>
      <w:color w:val="800080"/>
      <w:u w:val="single"/>
    </w:rPr>
  </w:style>
  <w:style w:type="character" w:customStyle="1" w:styleId="c40">
    <w:name w:val="c40"/>
    <w:basedOn w:val="a0"/>
    <w:rsid w:val="00D656E1"/>
  </w:style>
  <w:style w:type="character" w:customStyle="1" w:styleId="c0">
    <w:name w:val="c0"/>
    <w:basedOn w:val="a0"/>
    <w:rsid w:val="00D656E1"/>
  </w:style>
  <w:style w:type="character" w:customStyle="1" w:styleId="c3">
    <w:name w:val="c3"/>
    <w:basedOn w:val="a0"/>
    <w:rsid w:val="00D656E1"/>
  </w:style>
  <w:style w:type="paragraph" w:customStyle="1" w:styleId="c6">
    <w:name w:val="c6"/>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D656E1"/>
  </w:style>
  <w:style w:type="paragraph" w:customStyle="1" w:styleId="c27">
    <w:name w:val="c27"/>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56E1"/>
    <w:rPr>
      <w:b/>
      <w:bCs/>
    </w:rPr>
  </w:style>
  <w:style w:type="paragraph" w:customStyle="1" w:styleId="search-excerpt">
    <w:name w:val="search-excerpt"/>
    <w:basedOn w:val="a"/>
    <w:rsid w:val="00D65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65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56E1"/>
    <w:rPr>
      <w:rFonts w:ascii="Tahoma" w:hAnsi="Tahoma" w:cs="Tahoma"/>
      <w:sz w:val="16"/>
      <w:szCs w:val="16"/>
    </w:rPr>
  </w:style>
  <w:style w:type="table" w:styleId="a8">
    <w:name w:val="Table Grid"/>
    <w:basedOn w:val="a1"/>
    <w:uiPriority w:val="59"/>
    <w:rsid w:val="00D65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64539">
      <w:bodyDiv w:val="1"/>
      <w:marLeft w:val="0"/>
      <w:marRight w:val="0"/>
      <w:marTop w:val="0"/>
      <w:marBottom w:val="0"/>
      <w:divBdr>
        <w:top w:val="none" w:sz="0" w:space="0" w:color="auto"/>
        <w:left w:val="none" w:sz="0" w:space="0" w:color="auto"/>
        <w:bottom w:val="none" w:sz="0" w:space="0" w:color="auto"/>
        <w:right w:val="none" w:sz="0" w:space="0" w:color="auto"/>
      </w:divBdr>
      <w:divsChild>
        <w:div w:id="1159691015">
          <w:marLeft w:val="0"/>
          <w:marRight w:val="0"/>
          <w:marTop w:val="0"/>
          <w:marBottom w:val="360"/>
          <w:divBdr>
            <w:top w:val="none" w:sz="0" w:space="0" w:color="auto"/>
            <w:left w:val="none" w:sz="0" w:space="0" w:color="auto"/>
            <w:bottom w:val="none" w:sz="0" w:space="0" w:color="auto"/>
            <w:right w:val="none" w:sz="0" w:space="0" w:color="auto"/>
          </w:divBdr>
          <w:divsChild>
            <w:div w:id="1750419946">
              <w:marLeft w:val="0"/>
              <w:marRight w:val="0"/>
              <w:marTop w:val="0"/>
              <w:marBottom w:val="0"/>
              <w:divBdr>
                <w:top w:val="none" w:sz="0" w:space="0" w:color="auto"/>
                <w:left w:val="none" w:sz="0" w:space="0" w:color="auto"/>
                <w:bottom w:val="none" w:sz="0" w:space="0" w:color="auto"/>
                <w:right w:val="none" w:sz="0" w:space="0" w:color="auto"/>
              </w:divBdr>
              <w:divsChild>
                <w:div w:id="1066488530">
                  <w:marLeft w:val="0"/>
                  <w:marRight w:val="0"/>
                  <w:marTop w:val="0"/>
                  <w:marBottom w:val="0"/>
                  <w:divBdr>
                    <w:top w:val="none" w:sz="0" w:space="0" w:color="auto"/>
                    <w:left w:val="none" w:sz="0" w:space="0" w:color="auto"/>
                    <w:bottom w:val="none" w:sz="0" w:space="0" w:color="auto"/>
                    <w:right w:val="none" w:sz="0" w:space="0" w:color="auto"/>
                  </w:divBdr>
                  <w:divsChild>
                    <w:div w:id="2085443518">
                      <w:marLeft w:val="0"/>
                      <w:marRight w:val="0"/>
                      <w:marTop w:val="0"/>
                      <w:marBottom w:val="0"/>
                      <w:divBdr>
                        <w:top w:val="none" w:sz="0" w:space="0" w:color="auto"/>
                        <w:left w:val="none" w:sz="0" w:space="0" w:color="auto"/>
                        <w:bottom w:val="none" w:sz="0" w:space="0" w:color="auto"/>
                        <w:right w:val="none" w:sz="0" w:space="0" w:color="auto"/>
                      </w:divBdr>
                      <w:divsChild>
                        <w:div w:id="511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2944">
          <w:marLeft w:val="0"/>
          <w:marRight w:val="0"/>
          <w:marTop w:val="0"/>
          <w:marBottom w:val="360"/>
          <w:divBdr>
            <w:top w:val="none" w:sz="0" w:space="0" w:color="auto"/>
            <w:left w:val="none" w:sz="0" w:space="0" w:color="auto"/>
            <w:bottom w:val="none" w:sz="0" w:space="0" w:color="auto"/>
            <w:right w:val="none" w:sz="0" w:space="0" w:color="auto"/>
          </w:divBdr>
          <w:divsChild>
            <w:div w:id="541095418">
              <w:marLeft w:val="0"/>
              <w:marRight w:val="0"/>
              <w:marTop w:val="0"/>
              <w:marBottom w:val="0"/>
              <w:divBdr>
                <w:top w:val="none" w:sz="0" w:space="0" w:color="auto"/>
                <w:left w:val="none" w:sz="0" w:space="0" w:color="auto"/>
                <w:bottom w:val="none" w:sz="0" w:space="0" w:color="auto"/>
                <w:right w:val="none" w:sz="0" w:space="0" w:color="auto"/>
              </w:divBdr>
              <w:divsChild>
                <w:div w:id="1691832003">
                  <w:marLeft w:val="0"/>
                  <w:marRight w:val="0"/>
                  <w:marTop w:val="0"/>
                  <w:marBottom w:val="0"/>
                  <w:divBdr>
                    <w:top w:val="none" w:sz="0" w:space="0" w:color="auto"/>
                    <w:left w:val="none" w:sz="0" w:space="0" w:color="auto"/>
                    <w:bottom w:val="none" w:sz="0" w:space="0" w:color="auto"/>
                    <w:right w:val="none" w:sz="0" w:space="0" w:color="auto"/>
                  </w:divBdr>
                  <w:divsChild>
                    <w:div w:id="798112451">
                      <w:marLeft w:val="0"/>
                      <w:marRight w:val="0"/>
                      <w:marTop w:val="0"/>
                      <w:marBottom w:val="0"/>
                      <w:divBdr>
                        <w:top w:val="none" w:sz="0" w:space="0" w:color="auto"/>
                        <w:left w:val="none" w:sz="0" w:space="0" w:color="auto"/>
                        <w:bottom w:val="none" w:sz="0" w:space="0" w:color="auto"/>
                        <w:right w:val="none" w:sz="0" w:space="0" w:color="auto"/>
                      </w:divBdr>
                      <w:divsChild>
                        <w:div w:id="1790078302">
                          <w:marLeft w:val="0"/>
                          <w:marRight w:val="0"/>
                          <w:marTop w:val="0"/>
                          <w:marBottom w:val="0"/>
                          <w:divBdr>
                            <w:top w:val="none" w:sz="0" w:space="0" w:color="auto"/>
                            <w:left w:val="none" w:sz="0" w:space="0" w:color="auto"/>
                            <w:bottom w:val="dotted" w:sz="6" w:space="4" w:color="7F7F7F"/>
                            <w:right w:val="none" w:sz="0" w:space="0" w:color="auto"/>
                          </w:divBdr>
                        </w:div>
                        <w:div w:id="1429689648">
                          <w:marLeft w:val="0"/>
                          <w:marRight w:val="0"/>
                          <w:marTop w:val="0"/>
                          <w:marBottom w:val="0"/>
                          <w:divBdr>
                            <w:top w:val="none" w:sz="0" w:space="0" w:color="auto"/>
                            <w:left w:val="none" w:sz="0" w:space="0" w:color="auto"/>
                            <w:bottom w:val="dotted" w:sz="6" w:space="4" w:color="7F7F7F"/>
                            <w:right w:val="none" w:sz="0" w:space="0" w:color="auto"/>
                          </w:divBdr>
                        </w:div>
                        <w:div w:id="1058673041">
                          <w:marLeft w:val="0"/>
                          <w:marRight w:val="0"/>
                          <w:marTop w:val="0"/>
                          <w:marBottom w:val="0"/>
                          <w:divBdr>
                            <w:top w:val="none" w:sz="0" w:space="0" w:color="auto"/>
                            <w:left w:val="none" w:sz="0" w:space="0" w:color="auto"/>
                            <w:bottom w:val="dotted" w:sz="6" w:space="4" w:color="7F7F7F"/>
                            <w:right w:val="none" w:sz="0" w:space="0" w:color="auto"/>
                          </w:divBdr>
                        </w:div>
                        <w:div w:id="1647659585">
                          <w:marLeft w:val="0"/>
                          <w:marRight w:val="0"/>
                          <w:marTop w:val="0"/>
                          <w:marBottom w:val="0"/>
                          <w:divBdr>
                            <w:top w:val="none" w:sz="0" w:space="0" w:color="auto"/>
                            <w:left w:val="none" w:sz="0" w:space="0" w:color="auto"/>
                            <w:bottom w:val="dotted" w:sz="6" w:space="4" w:color="7F7F7F"/>
                            <w:right w:val="none" w:sz="0" w:space="0" w:color="auto"/>
                          </w:divBdr>
                        </w:div>
                        <w:div w:id="843589718">
                          <w:marLeft w:val="0"/>
                          <w:marRight w:val="0"/>
                          <w:marTop w:val="0"/>
                          <w:marBottom w:val="0"/>
                          <w:divBdr>
                            <w:top w:val="none" w:sz="0" w:space="0" w:color="auto"/>
                            <w:left w:val="none" w:sz="0" w:space="0" w:color="auto"/>
                            <w:bottom w:val="dotted" w:sz="6" w:space="4" w:color="7F7F7F"/>
                            <w:right w:val="none" w:sz="0" w:space="0" w:color="auto"/>
                          </w:divBdr>
                        </w:div>
                        <w:div w:id="165561915">
                          <w:marLeft w:val="0"/>
                          <w:marRight w:val="0"/>
                          <w:marTop w:val="0"/>
                          <w:marBottom w:val="0"/>
                          <w:divBdr>
                            <w:top w:val="none" w:sz="0" w:space="0" w:color="auto"/>
                            <w:left w:val="none" w:sz="0" w:space="0" w:color="auto"/>
                            <w:bottom w:val="dotted" w:sz="6" w:space="4" w:color="7F7F7F"/>
                            <w:right w:val="none" w:sz="0" w:space="0" w:color="auto"/>
                          </w:divBdr>
                        </w:div>
                        <w:div w:id="174328483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340621912">
          <w:marLeft w:val="0"/>
          <w:marRight w:val="0"/>
          <w:marTop w:val="0"/>
          <w:marBottom w:val="0"/>
          <w:divBdr>
            <w:top w:val="none" w:sz="0" w:space="0" w:color="auto"/>
            <w:left w:val="none" w:sz="0" w:space="0" w:color="auto"/>
            <w:bottom w:val="none" w:sz="0" w:space="0" w:color="auto"/>
            <w:right w:val="none" w:sz="0" w:space="0" w:color="auto"/>
          </w:divBdr>
          <w:divsChild>
            <w:div w:id="2135711174">
              <w:marLeft w:val="0"/>
              <w:marRight w:val="0"/>
              <w:marTop w:val="345"/>
              <w:marBottom w:val="863"/>
              <w:divBdr>
                <w:top w:val="none" w:sz="0" w:space="0" w:color="auto"/>
                <w:left w:val="none" w:sz="0" w:space="0" w:color="auto"/>
                <w:bottom w:val="none" w:sz="0" w:space="0" w:color="auto"/>
                <w:right w:val="none" w:sz="0" w:space="0" w:color="auto"/>
              </w:divBdr>
              <w:divsChild>
                <w:div w:id="808983547">
                  <w:marLeft w:val="0"/>
                  <w:marRight w:val="0"/>
                  <w:marTop w:val="0"/>
                  <w:marBottom w:val="0"/>
                  <w:divBdr>
                    <w:top w:val="none" w:sz="0" w:space="0" w:color="auto"/>
                    <w:left w:val="none" w:sz="0" w:space="0" w:color="auto"/>
                    <w:bottom w:val="none" w:sz="0" w:space="0" w:color="auto"/>
                    <w:right w:val="none" w:sz="0" w:space="0" w:color="auto"/>
                  </w:divBdr>
                </w:div>
                <w:div w:id="1593736875">
                  <w:marLeft w:val="0"/>
                  <w:marRight w:val="0"/>
                  <w:marTop w:val="0"/>
                  <w:marBottom w:val="0"/>
                  <w:divBdr>
                    <w:top w:val="none" w:sz="0" w:space="0" w:color="auto"/>
                    <w:left w:val="none" w:sz="0" w:space="0" w:color="auto"/>
                    <w:bottom w:val="none" w:sz="0" w:space="0" w:color="auto"/>
                    <w:right w:val="none" w:sz="0" w:space="0" w:color="auto"/>
                  </w:divBdr>
                  <w:divsChild>
                    <w:div w:id="1442992483">
                      <w:marLeft w:val="0"/>
                      <w:marRight w:val="0"/>
                      <w:marTop w:val="0"/>
                      <w:marBottom w:val="0"/>
                      <w:divBdr>
                        <w:top w:val="none" w:sz="0" w:space="0" w:color="auto"/>
                        <w:left w:val="none" w:sz="0" w:space="0" w:color="auto"/>
                        <w:bottom w:val="none" w:sz="0" w:space="0" w:color="auto"/>
                        <w:right w:val="none" w:sz="0" w:space="0" w:color="auto"/>
                      </w:divBdr>
                      <w:divsChild>
                        <w:div w:id="2144883598">
                          <w:marLeft w:val="0"/>
                          <w:marRight w:val="0"/>
                          <w:marTop w:val="0"/>
                          <w:marBottom w:val="0"/>
                          <w:divBdr>
                            <w:top w:val="none" w:sz="0" w:space="0" w:color="auto"/>
                            <w:left w:val="none" w:sz="0" w:space="0" w:color="auto"/>
                            <w:bottom w:val="none" w:sz="0" w:space="0" w:color="auto"/>
                            <w:right w:val="none" w:sz="0" w:space="0" w:color="auto"/>
                          </w:divBdr>
                        </w:div>
                        <w:div w:id="3836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541">
                  <w:marLeft w:val="0"/>
                  <w:marRight w:val="0"/>
                  <w:marTop w:val="0"/>
                  <w:marBottom w:val="0"/>
                  <w:divBdr>
                    <w:top w:val="none" w:sz="0" w:space="0" w:color="auto"/>
                    <w:left w:val="none" w:sz="0" w:space="0" w:color="auto"/>
                    <w:bottom w:val="none" w:sz="0" w:space="0" w:color="auto"/>
                    <w:right w:val="none" w:sz="0" w:space="0" w:color="auto"/>
                  </w:divBdr>
                </w:div>
                <w:div w:id="1866402993">
                  <w:marLeft w:val="0"/>
                  <w:marRight w:val="0"/>
                  <w:marTop w:val="0"/>
                  <w:marBottom w:val="0"/>
                  <w:divBdr>
                    <w:top w:val="none" w:sz="0" w:space="0" w:color="auto"/>
                    <w:left w:val="none" w:sz="0" w:space="0" w:color="auto"/>
                    <w:bottom w:val="none" w:sz="0" w:space="0" w:color="auto"/>
                    <w:right w:val="none" w:sz="0" w:space="0" w:color="auto"/>
                  </w:divBdr>
                  <w:divsChild>
                    <w:div w:id="1890988982">
                      <w:marLeft w:val="0"/>
                      <w:marRight w:val="0"/>
                      <w:marTop w:val="0"/>
                      <w:marBottom w:val="0"/>
                      <w:divBdr>
                        <w:top w:val="none" w:sz="0" w:space="0" w:color="auto"/>
                        <w:left w:val="none" w:sz="0" w:space="0" w:color="auto"/>
                        <w:bottom w:val="none" w:sz="0" w:space="0" w:color="auto"/>
                        <w:right w:val="none" w:sz="0" w:space="0" w:color="auto"/>
                      </w:divBdr>
                      <w:divsChild>
                        <w:div w:id="18230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ozon.ru%2Fcontext%2Fdetail%2Fid%2F856042%2F&amp;sa=D&amp;sntz=1&amp;usg=AFQjCNEthF4dNeYCfSgKPKvKkXRGuazsuw" TargetMode="External"/><Relationship Id="rId13" Type="http://schemas.openxmlformats.org/officeDocument/2006/relationships/hyperlink" Target="http://www.google.com/url?q=http%3A%2F%2Fuchit.rastu.ru&amp;sa=D&amp;sntz=1&amp;usg=AFQjCNFtntsaC1cDUzfGuDY47ivYTEyp-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nsportal.ru/shkola/algebra/library/2014/09/18/rabochaya-programma-po-matematike-6-klass-po-uchebniku-vilenkina" TargetMode="External"/><Relationship Id="rId12" Type="http://schemas.openxmlformats.org/officeDocument/2006/relationships/hyperlink" Target="http://www.google.com/url?q=http%3A%2F%2Fwww.resolventa.ru%2Fdemo%2Fdemomath.htm&amp;sa=D&amp;sntz=1&amp;usg=AFQjCNGoNGevo5AH0u-8tbmh9asZrbcE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ogle.com/url?q=http%3A%2F%2Fwww.uroki.net%2Fdocmat.htm&amp;sa=D&amp;sntz=1&amp;usg=AFQjCNGzT27fCZIUGSGHCMNuxz_CyP32bA"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google.com/url?q=http%3A%2F%2Fwww.krugosvet.ru%2Fenc%2Fnauka_i_tehnika%2Fmatematika%2FMATEMATIKA.html&amp;sa=D&amp;sntz=1&amp;usg=AFQjCNEuAZH0SkSAVzotdV2g-FP_Ef32Gg" TargetMode="External"/><Relationship Id="rId5" Type="http://schemas.openxmlformats.org/officeDocument/2006/relationships/webSettings" Target="webSettings.xml"/><Relationship Id="rId15" Type="http://schemas.openxmlformats.org/officeDocument/2006/relationships/hyperlink" Target="http://www.google.com/url?q=http%3A%2F%2Fwww.uchportal.ru%2Fload%2F28&amp;sa=D&amp;sntz=1&amp;usg=AFQjCNHIw3-NosL7YiY3I2lwwak-ALD2yQ" TargetMode="External"/><Relationship Id="rId10" Type="http://schemas.openxmlformats.org/officeDocument/2006/relationships/hyperlink" Target="http://www.google.com/url?q=http%3A%2F%2Fthe800.info%2Fyentsiklopediya-dlya-detey-matematika&amp;sa=D&amp;sntz=1&amp;usg=AFQjCNHfnGHUt233ge3fR0akFLe6vwVrIQ" TargetMode="External"/><Relationship Id="rId4" Type="http://schemas.openxmlformats.org/officeDocument/2006/relationships/settings" Target="settings.xml"/><Relationship Id="rId9" Type="http://schemas.openxmlformats.org/officeDocument/2006/relationships/hyperlink" Target="http://www.google.com/url?q=http%3A%2F%2Fwww.matematika-na.ru&amp;sa=D&amp;sntz=1&amp;usg=AFQjCNE9PRHf1ot_P98YoHzsLUE0rVWEYw" TargetMode="External"/><Relationship Id="rId14" Type="http://schemas.openxmlformats.org/officeDocument/2006/relationships/hyperlink" Target="http://www.google.com/url?q=http%3A%2F%2Fpedsovet.su%2Fload%2F135&amp;sa=D&amp;sntz=1&amp;usg=AFQjCNEwedXM3MaPxD-wmyv-7LsyeBA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3615</Words>
  <Characters>20608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кот</cp:lastModifiedBy>
  <cp:revision>3</cp:revision>
  <dcterms:created xsi:type="dcterms:W3CDTF">2017-09-20T08:44:00Z</dcterms:created>
  <dcterms:modified xsi:type="dcterms:W3CDTF">2017-10-16T13:21:00Z</dcterms:modified>
</cp:coreProperties>
</file>